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6A52" w14:textId="23F12908" w:rsidR="0063789C" w:rsidRPr="004B5BFD" w:rsidRDefault="00426D90">
      <w:pPr>
        <w:rPr>
          <w:b/>
          <w:bCs/>
          <w:sz w:val="28"/>
          <w:szCs w:val="28"/>
        </w:rPr>
      </w:pPr>
      <w:r>
        <w:rPr>
          <w:b/>
          <w:bCs/>
          <w:noProof/>
          <w:sz w:val="28"/>
          <w:szCs w:val="28"/>
          <w:lang w:eastAsia="da-DK"/>
        </w:rPr>
        <w:drawing>
          <wp:anchor distT="0" distB="0" distL="114300" distR="114300" simplePos="0" relativeHeight="251658240" behindDoc="0" locked="0" layoutInCell="1" allowOverlap="1" wp14:anchorId="4E6170BD" wp14:editId="4B1171D6">
            <wp:simplePos x="0" y="0"/>
            <wp:positionH relativeFrom="column">
              <wp:posOffset>55563</wp:posOffset>
            </wp:positionH>
            <wp:positionV relativeFrom="paragraph">
              <wp:posOffset>553085</wp:posOffset>
            </wp:positionV>
            <wp:extent cx="883920" cy="87820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878205"/>
                    </a:xfrm>
                    <a:prstGeom prst="rect">
                      <a:avLst/>
                    </a:prstGeom>
                    <a:noFill/>
                  </pic:spPr>
                </pic:pic>
              </a:graphicData>
            </a:graphic>
            <wp14:sizeRelH relativeFrom="page">
              <wp14:pctWidth>0</wp14:pctWidth>
            </wp14:sizeRelH>
            <wp14:sizeRelV relativeFrom="page">
              <wp14:pctHeight>0</wp14:pctHeight>
            </wp14:sizeRelV>
          </wp:anchor>
        </w:drawing>
      </w:r>
      <w:r w:rsidR="004B5BFD" w:rsidRPr="004B5BFD">
        <w:rPr>
          <w:b/>
          <w:bCs/>
          <w:sz w:val="28"/>
          <w:szCs w:val="28"/>
        </w:rPr>
        <w:t xml:space="preserve">Referat for </w:t>
      </w:r>
      <w:r w:rsidR="00672A9D">
        <w:rPr>
          <w:b/>
          <w:bCs/>
          <w:sz w:val="28"/>
          <w:szCs w:val="28"/>
        </w:rPr>
        <w:t>Darum Lokalråd</w:t>
      </w:r>
      <w:r w:rsidR="004B5BFD" w:rsidRPr="004B5BFD">
        <w:rPr>
          <w:b/>
          <w:bCs/>
          <w:sz w:val="28"/>
          <w:szCs w:val="28"/>
        </w:rPr>
        <w:t xml:space="preserve">s årsmøde </w:t>
      </w:r>
      <w:r>
        <w:rPr>
          <w:b/>
          <w:bCs/>
          <w:sz w:val="28"/>
          <w:szCs w:val="28"/>
        </w:rPr>
        <w:t xml:space="preserve">1. november </w:t>
      </w:r>
      <w:r w:rsidR="004B5BFD" w:rsidRPr="004B5BFD">
        <w:rPr>
          <w:b/>
          <w:bCs/>
          <w:sz w:val="28"/>
          <w:szCs w:val="28"/>
        </w:rPr>
        <w:t>2023</w:t>
      </w:r>
      <w:r w:rsidR="00672A9D">
        <w:rPr>
          <w:b/>
          <w:bCs/>
          <w:sz w:val="28"/>
          <w:szCs w:val="28"/>
        </w:rPr>
        <w:t xml:space="preserve"> </w:t>
      </w:r>
      <w:r>
        <w:rPr>
          <w:b/>
          <w:bCs/>
          <w:sz w:val="28"/>
          <w:szCs w:val="28"/>
        </w:rPr>
        <w:br/>
      </w:r>
      <w:r w:rsidR="00672A9D">
        <w:rPr>
          <w:b/>
          <w:bCs/>
          <w:sz w:val="28"/>
          <w:szCs w:val="28"/>
        </w:rPr>
        <w:t xml:space="preserve">                                     </w:t>
      </w:r>
    </w:p>
    <w:p w14:paraId="3FEC1839" w14:textId="2688298C" w:rsidR="00FB22D9" w:rsidRPr="00672A9D" w:rsidRDefault="00FB22D9">
      <w:pPr>
        <w:rPr>
          <w:sz w:val="24"/>
          <w:szCs w:val="24"/>
        </w:rPr>
      </w:pPr>
      <w:r w:rsidRPr="00672A9D">
        <w:rPr>
          <w:sz w:val="24"/>
          <w:szCs w:val="24"/>
        </w:rPr>
        <w:t>Sang: Regnvejrsdag i november</w:t>
      </w:r>
    </w:p>
    <w:p w14:paraId="53EC530C" w14:textId="1EA7CB33" w:rsidR="00FB22D9" w:rsidRPr="00672A9D" w:rsidRDefault="0033693C" w:rsidP="00FB22D9">
      <w:pPr>
        <w:rPr>
          <w:sz w:val="24"/>
          <w:szCs w:val="24"/>
        </w:rPr>
      </w:pPr>
      <w:r w:rsidRPr="00672A9D">
        <w:rPr>
          <w:sz w:val="24"/>
          <w:szCs w:val="24"/>
        </w:rPr>
        <w:t xml:space="preserve">Årsmødet </w:t>
      </w:r>
      <w:r w:rsidR="00426D90">
        <w:rPr>
          <w:sz w:val="24"/>
          <w:szCs w:val="24"/>
        </w:rPr>
        <w:t>begyndte</w:t>
      </w:r>
      <w:r w:rsidRPr="00672A9D">
        <w:rPr>
          <w:sz w:val="24"/>
          <w:szCs w:val="24"/>
        </w:rPr>
        <w:t xml:space="preserve"> med et oplæg af Esbjerg </w:t>
      </w:r>
      <w:proofErr w:type="spellStart"/>
      <w:r w:rsidRPr="00672A9D">
        <w:rPr>
          <w:sz w:val="24"/>
          <w:szCs w:val="24"/>
        </w:rPr>
        <w:t>Byfond</w:t>
      </w:r>
      <w:proofErr w:type="spellEnd"/>
      <w:r w:rsidRPr="00672A9D">
        <w:rPr>
          <w:sz w:val="24"/>
          <w:szCs w:val="24"/>
        </w:rPr>
        <w:t xml:space="preserve"> på ½</w:t>
      </w:r>
      <w:r w:rsidR="00426D90">
        <w:rPr>
          <w:sz w:val="24"/>
          <w:szCs w:val="24"/>
        </w:rPr>
        <w:t xml:space="preserve"> </w:t>
      </w:r>
      <w:r w:rsidRPr="00672A9D">
        <w:rPr>
          <w:sz w:val="24"/>
          <w:szCs w:val="24"/>
        </w:rPr>
        <w:t>time:</w:t>
      </w:r>
      <w:r w:rsidR="00426D90">
        <w:rPr>
          <w:sz w:val="24"/>
          <w:szCs w:val="24"/>
        </w:rPr>
        <w:br/>
      </w:r>
      <w:r w:rsidR="00FB22D9" w:rsidRPr="00672A9D">
        <w:rPr>
          <w:sz w:val="24"/>
          <w:szCs w:val="24"/>
        </w:rPr>
        <w:t xml:space="preserve">Esbjerg </w:t>
      </w:r>
      <w:proofErr w:type="spellStart"/>
      <w:r w:rsidR="00FB22D9" w:rsidRPr="00672A9D">
        <w:rPr>
          <w:sz w:val="24"/>
          <w:szCs w:val="24"/>
        </w:rPr>
        <w:t>Byfond</w:t>
      </w:r>
      <w:proofErr w:type="spellEnd"/>
      <w:r w:rsidR="00FB22D9" w:rsidRPr="00672A9D">
        <w:rPr>
          <w:sz w:val="24"/>
          <w:szCs w:val="24"/>
        </w:rPr>
        <w:t xml:space="preserve"> </w:t>
      </w:r>
      <w:r w:rsidR="00C9189B" w:rsidRPr="00672A9D">
        <w:rPr>
          <w:sz w:val="24"/>
          <w:szCs w:val="24"/>
        </w:rPr>
        <w:t>f</w:t>
      </w:r>
      <w:r w:rsidR="00617A2A" w:rsidRPr="00672A9D">
        <w:rPr>
          <w:sz w:val="24"/>
          <w:szCs w:val="24"/>
        </w:rPr>
        <w:t xml:space="preserve">ortæller om deres </w:t>
      </w:r>
      <w:r w:rsidR="00DC34E7" w:rsidRPr="00672A9D">
        <w:rPr>
          <w:sz w:val="24"/>
          <w:szCs w:val="24"/>
        </w:rPr>
        <w:t>historie, funktion og ikke mindst hvordan de kan hjælpe borgere med restaurering</w:t>
      </w:r>
      <w:r w:rsidR="00B518A3" w:rsidRPr="00672A9D">
        <w:rPr>
          <w:sz w:val="24"/>
          <w:szCs w:val="24"/>
        </w:rPr>
        <w:t xml:space="preserve">. De har været i Darum og kigge sig omkring og </w:t>
      </w:r>
      <w:r w:rsidR="0014493E" w:rsidRPr="00672A9D">
        <w:rPr>
          <w:sz w:val="24"/>
          <w:szCs w:val="24"/>
        </w:rPr>
        <w:t xml:space="preserve">vurderet landsbyen. Store Darum og lille Darum er </w:t>
      </w:r>
      <w:r w:rsidR="00672A9D">
        <w:rPr>
          <w:sz w:val="24"/>
          <w:szCs w:val="24"/>
        </w:rPr>
        <w:t>F</w:t>
      </w:r>
      <w:r w:rsidR="0057583D" w:rsidRPr="00672A9D">
        <w:rPr>
          <w:sz w:val="24"/>
          <w:szCs w:val="24"/>
        </w:rPr>
        <w:t>ormel 1 landsbyer, som betyder at de er nogle meget fine og derm</w:t>
      </w:r>
      <w:r w:rsidR="00A62094" w:rsidRPr="00672A9D">
        <w:rPr>
          <w:sz w:val="24"/>
          <w:szCs w:val="24"/>
        </w:rPr>
        <w:t xml:space="preserve">ed bevaringsværdige landsbyer med høj vurdering i forhold til </w:t>
      </w:r>
      <w:r w:rsidR="00C9189B" w:rsidRPr="00672A9D">
        <w:rPr>
          <w:sz w:val="24"/>
          <w:szCs w:val="24"/>
        </w:rPr>
        <w:t>værdi.</w:t>
      </w:r>
      <w:r w:rsidR="009F7807" w:rsidRPr="00672A9D">
        <w:rPr>
          <w:sz w:val="24"/>
          <w:szCs w:val="24"/>
        </w:rPr>
        <w:t xml:space="preserve"> </w:t>
      </w:r>
      <w:r w:rsidR="00E27193" w:rsidRPr="00672A9D">
        <w:rPr>
          <w:sz w:val="24"/>
          <w:szCs w:val="24"/>
        </w:rPr>
        <w:t>Bl.a.</w:t>
      </w:r>
      <w:r w:rsidR="009F7807" w:rsidRPr="00672A9D">
        <w:rPr>
          <w:sz w:val="24"/>
          <w:szCs w:val="24"/>
        </w:rPr>
        <w:t xml:space="preserve"> meget fint restaurerede huse og gårde, men også det fine ”kig”</w:t>
      </w:r>
      <w:r w:rsidR="00E27193" w:rsidRPr="00672A9D">
        <w:rPr>
          <w:sz w:val="24"/>
          <w:szCs w:val="24"/>
        </w:rPr>
        <w:t xml:space="preserve"> til natur mellem </w:t>
      </w:r>
      <w:r w:rsidR="004A6FDD" w:rsidRPr="00672A9D">
        <w:rPr>
          <w:sz w:val="24"/>
          <w:szCs w:val="24"/>
        </w:rPr>
        <w:t>husene, som er meget værdifuld</w:t>
      </w:r>
      <w:r w:rsidR="00672A9D">
        <w:rPr>
          <w:sz w:val="24"/>
          <w:szCs w:val="24"/>
        </w:rPr>
        <w:t xml:space="preserve">t og værd at bevare. </w:t>
      </w:r>
    </w:p>
    <w:p w14:paraId="214DA27A" w14:textId="72852374" w:rsidR="00B02DA7" w:rsidRPr="00672A9D" w:rsidRDefault="00B02DA7" w:rsidP="00FB22D9">
      <w:pPr>
        <w:rPr>
          <w:sz w:val="24"/>
          <w:szCs w:val="24"/>
        </w:rPr>
      </w:pPr>
      <w:proofErr w:type="spellStart"/>
      <w:r w:rsidRPr="00672A9D">
        <w:rPr>
          <w:sz w:val="24"/>
          <w:szCs w:val="24"/>
        </w:rPr>
        <w:t>Byfonden</w:t>
      </w:r>
      <w:proofErr w:type="spellEnd"/>
      <w:r w:rsidRPr="00672A9D">
        <w:rPr>
          <w:sz w:val="24"/>
          <w:szCs w:val="24"/>
        </w:rPr>
        <w:t xml:space="preserve"> vil gerne være mere synlige, og dermed </w:t>
      </w:r>
      <w:r w:rsidR="008A5889" w:rsidRPr="00672A9D">
        <w:rPr>
          <w:sz w:val="24"/>
          <w:szCs w:val="24"/>
        </w:rPr>
        <w:t>gerne deltage ved et arrangement</w:t>
      </w:r>
      <w:r w:rsidR="00A40B58" w:rsidRPr="00672A9D">
        <w:rPr>
          <w:sz w:val="24"/>
          <w:szCs w:val="24"/>
        </w:rPr>
        <w:t>, hvor de kan bidrage med hjælp til en forsamling</w:t>
      </w:r>
      <w:r w:rsidR="00AF3AD0" w:rsidRPr="00672A9D">
        <w:rPr>
          <w:sz w:val="24"/>
          <w:szCs w:val="24"/>
        </w:rPr>
        <w:t>.</w:t>
      </w:r>
    </w:p>
    <w:p w14:paraId="40E608CC" w14:textId="385737DC" w:rsidR="00FB22D9" w:rsidRPr="00672A9D" w:rsidRDefault="00672A9D">
      <w:pPr>
        <w:rPr>
          <w:b/>
          <w:sz w:val="24"/>
          <w:szCs w:val="24"/>
        </w:rPr>
      </w:pPr>
      <w:r w:rsidRPr="00672A9D">
        <w:rPr>
          <w:b/>
          <w:sz w:val="24"/>
          <w:szCs w:val="24"/>
        </w:rPr>
        <w:t>Selve årsmødet (dagsorden ifølge vedtægter):</w:t>
      </w:r>
    </w:p>
    <w:p w14:paraId="09C58CD6" w14:textId="04B114D6" w:rsidR="0033693C" w:rsidRPr="00672A9D" w:rsidRDefault="0033693C">
      <w:pPr>
        <w:rPr>
          <w:sz w:val="24"/>
          <w:szCs w:val="24"/>
        </w:rPr>
      </w:pPr>
      <w:r w:rsidRPr="00672A9D">
        <w:rPr>
          <w:i/>
          <w:sz w:val="24"/>
          <w:szCs w:val="24"/>
        </w:rPr>
        <w:t>Stemmetællere</w:t>
      </w:r>
      <w:r w:rsidRPr="00672A9D">
        <w:rPr>
          <w:sz w:val="24"/>
          <w:szCs w:val="24"/>
        </w:rPr>
        <w:t>: Birgit Mølgaard og Else Marie Lundgaard</w:t>
      </w:r>
    </w:p>
    <w:p w14:paraId="76D87601" w14:textId="180A0D00" w:rsidR="004B5BFD" w:rsidRPr="00672A9D" w:rsidRDefault="0025359E">
      <w:pPr>
        <w:rPr>
          <w:sz w:val="24"/>
          <w:szCs w:val="24"/>
        </w:rPr>
      </w:pPr>
      <w:r w:rsidRPr="00672A9D">
        <w:rPr>
          <w:i/>
          <w:sz w:val="24"/>
          <w:szCs w:val="24"/>
        </w:rPr>
        <w:t>Ordstyrer</w:t>
      </w:r>
      <w:r w:rsidRPr="00672A9D">
        <w:rPr>
          <w:sz w:val="24"/>
          <w:szCs w:val="24"/>
        </w:rPr>
        <w:t>: Lars Sørensen</w:t>
      </w:r>
      <w:r w:rsidR="00061B22" w:rsidRPr="00672A9D">
        <w:rPr>
          <w:sz w:val="24"/>
          <w:szCs w:val="24"/>
        </w:rPr>
        <w:t>. Lars konkluderer, at mødet er lovligt indkaldt.</w:t>
      </w:r>
    </w:p>
    <w:p w14:paraId="5AC25F27" w14:textId="32D144C0" w:rsidR="0025359E" w:rsidRPr="00672A9D" w:rsidRDefault="0025359E">
      <w:pPr>
        <w:rPr>
          <w:sz w:val="24"/>
          <w:szCs w:val="24"/>
        </w:rPr>
      </w:pPr>
      <w:r w:rsidRPr="00672A9D">
        <w:rPr>
          <w:i/>
          <w:sz w:val="24"/>
          <w:szCs w:val="24"/>
        </w:rPr>
        <w:t>Referent</w:t>
      </w:r>
      <w:r w:rsidRPr="00672A9D">
        <w:rPr>
          <w:sz w:val="24"/>
          <w:szCs w:val="24"/>
        </w:rPr>
        <w:t>: Diana Madsen</w:t>
      </w:r>
    </w:p>
    <w:p w14:paraId="4EDF8183" w14:textId="6182D49E" w:rsidR="0025359E" w:rsidRPr="00672A9D" w:rsidRDefault="0033693C">
      <w:pPr>
        <w:rPr>
          <w:sz w:val="24"/>
          <w:szCs w:val="24"/>
        </w:rPr>
      </w:pPr>
      <w:r w:rsidRPr="00672A9D">
        <w:rPr>
          <w:i/>
          <w:sz w:val="24"/>
          <w:szCs w:val="24"/>
        </w:rPr>
        <w:t xml:space="preserve">Formandens beretning: </w:t>
      </w:r>
      <w:r w:rsidR="0025359E" w:rsidRPr="00672A9D">
        <w:rPr>
          <w:sz w:val="24"/>
          <w:szCs w:val="24"/>
        </w:rPr>
        <w:t>Formand Helle Ertman</w:t>
      </w:r>
      <w:r w:rsidRPr="00672A9D">
        <w:rPr>
          <w:sz w:val="24"/>
          <w:szCs w:val="24"/>
        </w:rPr>
        <w:t>n</w:t>
      </w:r>
      <w:r w:rsidR="0025359E" w:rsidRPr="00672A9D">
        <w:rPr>
          <w:sz w:val="24"/>
          <w:szCs w:val="24"/>
        </w:rPr>
        <w:t xml:space="preserve"> fremlægger årsberetningen</w:t>
      </w:r>
      <w:r w:rsidR="003373DD" w:rsidRPr="00672A9D">
        <w:rPr>
          <w:sz w:val="24"/>
          <w:szCs w:val="24"/>
        </w:rPr>
        <w:t xml:space="preserve"> og der fortælles om</w:t>
      </w:r>
      <w:r w:rsidRPr="00672A9D">
        <w:rPr>
          <w:sz w:val="24"/>
          <w:szCs w:val="24"/>
        </w:rPr>
        <w:t>,</w:t>
      </w:r>
      <w:r w:rsidR="003373DD" w:rsidRPr="00672A9D">
        <w:rPr>
          <w:sz w:val="24"/>
          <w:szCs w:val="24"/>
        </w:rPr>
        <w:t xml:space="preserve"> hvad der arbejdes med i de mange arbejdsgrupper som arbejder for Darum.</w:t>
      </w:r>
      <w:r w:rsidRPr="00672A9D">
        <w:rPr>
          <w:sz w:val="24"/>
          <w:szCs w:val="24"/>
        </w:rPr>
        <w:t xml:space="preserve"> Se ”Årsberetning for Darum lokalråd 2023” på darum.dk.</w:t>
      </w:r>
    </w:p>
    <w:p w14:paraId="02DFAFBF" w14:textId="35A045E6" w:rsidR="00F85F7A" w:rsidRPr="00672A9D" w:rsidRDefault="00763B5A">
      <w:pPr>
        <w:rPr>
          <w:sz w:val="24"/>
          <w:szCs w:val="24"/>
        </w:rPr>
      </w:pPr>
      <w:r w:rsidRPr="00672A9D">
        <w:rPr>
          <w:sz w:val="24"/>
          <w:szCs w:val="24"/>
        </w:rPr>
        <w:t>Der stilles spørgsmål til</w:t>
      </w:r>
      <w:r w:rsidR="00486F75" w:rsidRPr="00672A9D">
        <w:rPr>
          <w:sz w:val="24"/>
          <w:szCs w:val="24"/>
        </w:rPr>
        <w:t>,</w:t>
      </w:r>
      <w:r w:rsidRPr="00672A9D">
        <w:rPr>
          <w:sz w:val="24"/>
          <w:szCs w:val="24"/>
        </w:rPr>
        <w:t xml:space="preserve"> </w:t>
      </w:r>
      <w:r w:rsidR="00DB5FE0" w:rsidRPr="00672A9D">
        <w:rPr>
          <w:sz w:val="24"/>
          <w:szCs w:val="24"/>
        </w:rPr>
        <w:t>hvor der er forslag til flere stier. Der svares</w:t>
      </w:r>
      <w:r w:rsidR="00486F75" w:rsidRPr="00672A9D">
        <w:rPr>
          <w:sz w:val="24"/>
          <w:szCs w:val="24"/>
        </w:rPr>
        <w:t>,</w:t>
      </w:r>
      <w:r w:rsidR="00DB5FE0" w:rsidRPr="00672A9D">
        <w:rPr>
          <w:sz w:val="24"/>
          <w:szCs w:val="24"/>
        </w:rPr>
        <w:t xml:space="preserve"> at der først skal tales med lodsejere</w:t>
      </w:r>
      <w:r w:rsidR="0033693C" w:rsidRPr="00672A9D">
        <w:rPr>
          <w:sz w:val="24"/>
          <w:szCs w:val="24"/>
        </w:rPr>
        <w:t>,</w:t>
      </w:r>
      <w:r w:rsidR="00332716" w:rsidRPr="00672A9D">
        <w:rPr>
          <w:sz w:val="24"/>
          <w:szCs w:val="24"/>
        </w:rPr>
        <w:t xml:space="preserve"> inden de kan </w:t>
      </w:r>
      <w:r w:rsidR="0033693C" w:rsidRPr="00672A9D">
        <w:rPr>
          <w:sz w:val="24"/>
          <w:szCs w:val="24"/>
        </w:rPr>
        <w:t xml:space="preserve">offentliggøres. Lodsejere skal ikke høre om stier fra anden side. Lodsejerne kan jo også sige nej, og så er der ingen grund til at offentliggøre det. Først efter en positiv kontakt med lodsejerne kan projekterne </w:t>
      </w:r>
      <w:r w:rsidR="00332716" w:rsidRPr="00672A9D">
        <w:rPr>
          <w:sz w:val="24"/>
          <w:szCs w:val="24"/>
        </w:rPr>
        <w:t xml:space="preserve">blive til en realitet og </w:t>
      </w:r>
      <w:r w:rsidR="00F85F7A" w:rsidRPr="00672A9D">
        <w:rPr>
          <w:sz w:val="24"/>
          <w:szCs w:val="24"/>
        </w:rPr>
        <w:t>offentliggjort.</w:t>
      </w:r>
    </w:p>
    <w:p w14:paraId="781BC0C5" w14:textId="3CB77E17" w:rsidR="00D737E8" w:rsidRPr="00672A9D" w:rsidRDefault="00F85F7A">
      <w:pPr>
        <w:rPr>
          <w:sz w:val="24"/>
          <w:szCs w:val="24"/>
        </w:rPr>
      </w:pPr>
      <w:r w:rsidRPr="00672A9D">
        <w:rPr>
          <w:sz w:val="24"/>
          <w:szCs w:val="24"/>
        </w:rPr>
        <w:t xml:space="preserve">Der stilles spørgsmål til </w:t>
      </w:r>
      <w:r w:rsidR="00E1520E">
        <w:rPr>
          <w:sz w:val="24"/>
          <w:szCs w:val="24"/>
        </w:rPr>
        <w:t xml:space="preserve">hvem der administrerer Darums </w:t>
      </w:r>
      <w:r w:rsidRPr="00672A9D">
        <w:rPr>
          <w:sz w:val="24"/>
          <w:szCs w:val="24"/>
        </w:rPr>
        <w:t>facebookgruppe</w:t>
      </w:r>
      <w:r w:rsidR="00E1520E">
        <w:rPr>
          <w:sz w:val="24"/>
          <w:szCs w:val="24"/>
        </w:rPr>
        <w:t>.</w:t>
      </w:r>
      <w:r w:rsidRPr="00672A9D">
        <w:rPr>
          <w:sz w:val="24"/>
          <w:szCs w:val="24"/>
        </w:rPr>
        <w:t xml:space="preserve"> Der svares</w:t>
      </w:r>
      <w:r w:rsidR="00E1520E">
        <w:rPr>
          <w:sz w:val="24"/>
          <w:szCs w:val="24"/>
        </w:rPr>
        <w:t>,</w:t>
      </w:r>
      <w:r w:rsidRPr="00672A9D">
        <w:rPr>
          <w:sz w:val="24"/>
          <w:szCs w:val="24"/>
        </w:rPr>
        <w:t xml:space="preserve"> at de ønsker diskretion </w:t>
      </w:r>
      <w:r w:rsidR="00E1520E">
        <w:rPr>
          <w:sz w:val="24"/>
          <w:szCs w:val="24"/>
        </w:rPr>
        <w:t>for at undgå chikane.</w:t>
      </w:r>
    </w:p>
    <w:p w14:paraId="1DC6EFAE" w14:textId="13124398" w:rsidR="00763B5A" w:rsidRPr="00672A9D" w:rsidRDefault="00BD027E">
      <w:pPr>
        <w:rPr>
          <w:sz w:val="24"/>
          <w:szCs w:val="24"/>
        </w:rPr>
      </w:pPr>
      <w:r w:rsidRPr="00672A9D">
        <w:rPr>
          <w:sz w:val="24"/>
          <w:szCs w:val="24"/>
        </w:rPr>
        <w:t>Der blev stillet spørgsmål om</w:t>
      </w:r>
      <w:r w:rsidR="0033693C" w:rsidRPr="00672A9D">
        <w:rPr>
          <w:sz w:val="24"/>
          <w:szCs w:val="24"/>
        </w:rPr>
        <w:t>,</w:t>
      </w:r>
      <w:r w:rsidRPr="00672A9D">
        <w:rPr>
          <w:sz w:val="24"/>
          <w:szCs w:val="24"/>
        </w:rPr>
        <w:t xml:space="preserve"> hvem der </w:t>
      </w:r>
      <w:r w:rsidR="0033693C" w:rsidRPr="00672A9D">
        <w:rPr>
          <w:sz w:val="24"/>
          <w:szCs w:val="24"/>
        </w:rPr>
        <w:t>står bag Kyst og K</w:t>
      </w:r>
      <w:r w:rsidR="00A14944" w:rsidRPr="00672A9D">
        <w:rPr>
          <w:sz w:val="24"/>
          <w:szCs w:val="24"/>
        </w:rPr>
        <w:t xml:space="preserve">unst. </w:t>
      </w:r>
      <w:r w:rsidR="007D4823" w:rsidRPr="00672A9D">
        <w:rPr>
          <w:sz w:val="24"/>
          <w:szCs w:val="24"/>
        </w:rPr>
        <w:t>Det er flere kommuner og fonde</w:t>
      </w:r>
      <w:r w:rsidR="0033693C" w:rsidRPr="00672A9D">
        <w:rPr>
          <w:sz w:val="24"/>
          <w:szCs w:val="24"/>
        </w:rPr>
        <w:t>,</w:t>
      </w:r>
      <w:r w:rsidR="007348F7" w:rsidRPr="00672A9D">
        <w:rPr>
          <w:sz w:val="24"/>
          <w:szCs w:val="24"/>
        </w:rPr>
        <w:t xml:space="preserve"> der samarbejder </w:t>
      </w:r>
      <w:r w:rsidR="00DE5B31" w:rsidRPr="00672A9D">
        <w:rPr>
          <w:sz w:val="24"/>
          <w:szCs w:val="24"/>
        </w:rPr>
        <w:t>om</w:t>
      </w:r>
      <w:r w:rsidR="007348F7" w:rsidRPr="00672A9D">
        <w:rPr>
          <w:sz w:val="24"/>
          <w:szCs w:val="24"/>
        </w:rPr>
        <w:t xml:space="preserve"> projektet</w:t>
      </w:r>
      <w:r w:rsidR="0033693C" w:rsidRPr="00672A9D">
        <w:rPr>
          <w:sz w:val="24"/>
          <w:szCs w:val="24"/>
        </w:rPr>
        <w:t>,</w:t>
      </w:r>
      <w:r w:rsidR="00DE5B31" w:rsidRPr="00672A9D">
        <w:rPr>
          <w:sz w:val="24"/>
          <w:szCs w:val="24"/>
        </w:rPr>
        <w:t xml:space="preserve"> som</w:t>
      </w:r>
      <w:r w:rsidR="007348F7" w:rsidRPr="00672A9D">
        <w:rPr>
          <w:sz w:val="24"/>
          <w:szCs w:val="24"/>
        </w:rPr>
        <w:t xml:space="preserve"> strækker sig</w:t>
      </w:r>
      <w:r w:rsidR="0033693C" w:rsidRPr="00672A9D">
        <w:rPr>
          <w:sz w:val="24"/>
          <w:szCs w:val="24"/>
        </w:rPr>
        <w:t xml:space="preserve"> fra Skallingen i nord til grænsen mod Tyskland. </w:t>
      </w:r>
    </w:p>
    <w:p w14:paraId="6D5008C9" w14:textId="036DC4DF" w:rsidR="00F22CCF" w:rsidRPr="00672A9D" w:rsidRDefault="00F22CCF">
      <w:pPr>
        <w:rPr>
          <w:sz w:val="24"/>
          <w:szCs w:val="24"/>
        </w:rPr>
      </w:pPr>
      <w:r w:rsidRPr="00672A9D">
        <w:rPr>
          <w:sz w:val="24"/>
          <w:szCs w:val="24"/>
        </w:rPr>
        <w:t>Årsberetningen er godkendt</w:t>
      </w:r>
      <w:r w:rsidR="0033693C" w:rsidRPr="00672A9D">
        <w:rPr>
          <w:sz w:val="24"/>
          <w:szCs w:val="24"/>
        </w:rPr>
        <w:t>.</w:t>
      </w:r>
    </w:p>
    <w:p w14:paraId="128F7A52" w14:textId="14A913D1" w:rsidR="00F22CCF" w:rsidRPr="00672A9D" w:rsidRDefault="0033693C" w:rsidP="00C63C6E">
      <w:pPr>
        <w:rPr>
          <w:sz w:val="24"/>
          <w:szCs w:val="24"/>
        </w:rPr>
      </w:pPr>
      <w:r w:rsidRPr="00672A9D">
        <w:rPr>
          <w:i/>
          <w:sz w:val="24"/>
          <w:szCs w:val="24"/>
        </w:rPr>
        <w:t xml:space="preserve">Fremlæggelse af det reviderede regnskab til godkendelse: </w:t>
      </w:r>
      <w:r w:rsidR="00F22CCF" w:rsidRPr="00672A9D">
        <w:rPr>
          <w:sz w:val="24"/>
          <w:szCs w:val="24"/>
        </w:rPr>
        <w:t xml:space="preserve">Inger fremlægger </w:t>
      </w:r>
      <w:r w:rsidR="00A92E3B" w:rsidRPr="00672A9D">
        <w:rPr>
          <w:sz w:val="24"/>
          <w:szCs w:val="24"/>
        </w:rPr>
        <w:t>regnskabet for året</w:t>
      </w:r>
      <w:r w:rsidR="00AA084A" w:rsidRPr="00672A9D">
        <w:rPr>
          <w:sz w:val="24"/>
          <w:szCs w:val="24"/>
        </w:rPr>
        <w:t>,</w:t>
      </w:r>
      <w:r w:rsidR="00A92E3B" w:rsidRPr="00672A9D">
        <w:rPr>
          <w:sz w:val="24"/>
          <w:szCs w:val="24"/>
        </w:rPr>
        <w:t xml:space="preserve"> der er gået (</w:t>
      </w:r>
      <w:r w:rsidR="00AA084A" w:rsidRPr="00672A9D">
        <w:rPr>
          <w:sz w:val="24"/>
          <w:szCs w:val="24"/>
        </w:rPr>
        <w:t>01.07.22</w:t>
      </w:r>
      <w:r w:rsidR="003F0417" w:rsidRPr="00672A9D">
        <w:rPr>
          <w:sz w:val="24"/>
          <w:szCs w:val="24"/>
        </w:rPr>
        <w:t xml:space="preserve"> – 30.06.23</w:t>
      </w:r>
      <w:r w:rsidR="00A92E3B" w:rsidRPr="00672A9D">
        <w:rPr>
          <w:sz w:val="24"/>
          <w:szCs w:val="24"/>
        </w:rPr>
        <w:t>)</w:t>
      </w:r>
    </w:p>
    <w:p w14:paraId="00F757C2" w14:textId="6C1AF3E3" w:rsidR="003F0417" w:rsidRPr="00672A9D" w:rsidRDefault="00DA0F9E">
      <w:pPr>
        <w:rPr>
          <w:sz w:val="24"/>
          <w:szCs w:val="24"/>
        </w:rPr>
      </w:pPr>
      <w:r w:rsidRPr="00672A9D">
        <w:rPr>
          <w:sz w:val="24"/>
          <w:szCs w:val="24"/>
        </w:rPr>
        <w:t>Regnskabet er revideret og godkendt af de valgte revisorer</w:t>
      </w:r>
      <w:r w:rsidR="000E065F" w:rsidRPr="00672A9D">
        <w:rPr>
          <w:sz w:val="24"/>
          <w:szCs w:val="24"/>
        </w:rPr>
        <w:t>.</w:t>
      </w:r>
    </w:p>
    <w:p w14:paraId="09AE8991" w14:textId="2BF1B6FA" w:rsidR="00C63C6E" w:rsidRPr="00672A9D" w:rsidRDefault="00AA084A">
      <w:pPr>
        <w:rPr>
          <w:sz w:val="24"/>
          <w:szCs w:val="24"/>
        </w:rPr>
      </w:pPr>
      <w:r w:rsidRPr="00672A9D">
        <w:rPr>
          <w:i/>
          <w:sz w:val="24"/>
          <w:szCs w:val="24"/>
        </w:rPr>
        <w:t>Indkomne forslag</w:t>
      </w:r>
      <w:r w:rsidRPr="00672A9D">
        <w:rPr>
          <w:sz w:val="24"/>
          <w:szCs w:val="24"/>
        </w:rPr>
        <w:t xml:space="preserve">: </w:t>
      </w:r>
      <w:r w:rsidR="000E065F" w:rsidRPr="00672A9D">
        <w:rPr>
          <w:sz w:val="24"/>
          <w:szCs w:val="24"/>
        </w:rPr>
        <w:t>Forslag til vedtægtsændring</w:t>
      </w:r>
      <w:r w:rsidRPr="00672A9D">
        <w:rPr>
          <w:sz w:val="24"/>
          <w:szCs w:val="24"/>
        </w:rPr>
        <w:t xml:space="preserve"> i punkt 3, som er sammensætning af lokalrådet. Helt præcist, </w:t>
      </w:r>
      <w:r w:rsidR="006F4C06" w:rsidRPr="00672A9D">
        <w:rPr>
          <w:sz w:val="24"/>
          <w:szCs w:val="24"/>
        </w:rPr>
        <w:t xml:space="preserve">hvem der repræsenterer Darum </w:t>
      </w:r>
      <w:r w:rsidR="00E1520E">
        <w:rPr>
          <w:sz w:val="24"/>
          <w:szCs w:val="24"/>
        </w:rPr>
        <w:t>L</w:t>
      </w:r>
      <w:r w:rsidR="006F4C06" w:rsidRPr="00672A9D">
        <w:rPr>
          <w:sz w:val="24"/>
          <w:szCs w:val="24"/>
        </w:rPr>
        <w:t>okalråd</w:t>
      </w:r>
      <w:r w:rsidR="00A33D5D" w:rsidRPr="00672A9D">
        <w:rPr>
          <w:sz w:val="24"/>
          <w:szCs w:val="24"/>
        </w:rPr>
        <w:t xml:space="preserve"> fra de forskellige foreninger</w:t>
      </w:r>
      <w:r w:rsidR="007E631D" w:rsidRPr="00672A9D">
        <w:rPr>
          <w:sz w:val="24"/>
          <w:szCs w:val="24"/>
        </w:rPr>
        <w:t xml:space="preserve">. </w:t>
      </w:r>
      <w:r w:rsidRPr="00672A9D">
        <w:rPr>
          <w:sz w:val="24"/>
          <w:szCs w:val="24"/>
        </w:rPr>
        <w:t xml:space="preserve">Forslaget fremsættes af lokalrådet, for at give de enkelte foreninger større fleksibilitet til at stille med </w:t>
      </w:r>
      <w:r w:rsidRPr="00672A9D">
        <w:rPr>
          <w:sz w:val="24"/>
          <w:szCs w:val="24"/>
        </w:rPr>
        <w:lastRenderedPageBreak/>
        <w:t xml:space="preserve">udpegede medlemmer til lokalrådet, når det passer bedst ind i deres arbejde. Samtidig giver det lokalrådet mulighed for at overholde vedtægterne. </w:t>
      </w:r>
    </w:p>
    <w:p w14:paraId="6C868405" w14:textId="16B5299A" w:rsidR="00AA084A" w:rsidRPr="00672A9D" w:rsidRDefault="00AA084A" w:rsidP="00AA084A">
      <w:r w:rsidRPr="00672A9D">
        <w:t>De øvrige 4 medlemmer af rådet vælges/udpeges af og blandt: 1 fra Darum Børnebys bestyrelse, 1 fra Darum Kultur- og Fritidscenter – de 2 øvrige medlemmer udpeges blandt menighedsrådet og sognets øvrige foreninger.</w:t>
      </w:r>
    </w:p>
    <w:p w14:paraId="7F839226" w14:textId="472137A4" w:rsidR="00AA084A" w:rsidRPr="00672A9D" w:rsidRDefault="00AA084A" w:rsidP="00AA084A">
      <w:pPr>
        <w:rPr>
          <w:b/>
          <w:bCs/>
          <w:sz w:val="24"/>
          <w:szCs w:val="24"/>
        </w:rPr>
      </w:pPr>
      <w:r w:rsidRPr="00672A9D">
        <w:rPr>
          <w:sz w:val="24"/>
          <w:szCs w:val="24"/>
        </w:rPr>
        <w:t>Forslås ændret til:</w:t>
      </w:r>
    </w:p>
    <w:p w14:paraId="758AB004" w14:textId="77777777" w:rsidR="00AA084A" w:rsidRPr="00672A9D" w:rsidRDefault="00AA084A" w:rsidP="00AA084A">
      <w:pPr>
        <w:pStyle w:val="Brdtekst"/>
        <w:rPr>
          <w:rFonts w:ascii="Calibri" w:hAnsi="Calibri" w:cs="Calibri"/>
          <w:b w:val="0"/>
          <w:bCs w:val="0"/>
          <w:color w:val="FF0000"/>
          <w:sz w:val="22"/>
          <w:szCs w:val="22"/>
        </w:rPr>
      </w:pPr>
      <w:r w:rsidRPr="00672A9D">
        <w:rPr>
          <w:rFonts w:ascii="Calibri" w:hAnsi="Calibri" w:cs="Calibri"/>
          <w:b w:val="0"/>
          <w:bCs w:val="0"/>
          <w:color w:val="FF0000"/>
          <w:sz w:val="22"/>
          <w:szCs w:val="22"/>
        </w:rPr>
        <w:t xml:space="preserve">De øvrige 4 medlemmer af rådet vælges/udpeges af og blandt: 1 fra Darum Børnebys bestyrelse og de 3 øvrige udpeges blandt Darum Kultur- og Fritidscenters bestyrelse, Menighedsrådet og sognets øvrige foreningers bestyrelser. </w:t>
      </w:r>
    </w:p>
    <w:p w14:paraId="30C49287" w14:textId="77777777" w:rsidR="00672A9D" w:rsidRDefault="00672A9D">
      <w:pPr>
        <w:rPr>
          <w:sz w:val="24"/>
          <w:szCs w:val="24"/>
        </w:rPr>
      </w:pPr>
    </w:p>
    <w:p w14:paraId="610B3C88" w14:textId="5E16EE65" w:rsidR="000E065F" w:rsidRPr="00672A9D" w:rsidRDefault="007E631D">
      <w:pPr>
        <w:rPr>
          <w:sz w:val="24"/>
          <w:szCs w:val="24"/>
        </w:rPr>
      </w:pPr>
      <w:r w:rsidRPr="00672A9D">
        <w:rPr>
          <w:sz w:val="24"/>
          <w:szCs w:val="24"/>
        </w:rPr>
        <w:t>Spørgsmål fra salen om en lille omformulering</w:t>
      </w:r>
      <w:r w:rsidR="00C43C21" w:rsidRPr="00672A9D">
        <w:rPr>
          <w:sz w:val="24"/>
          <w:szCs w:val="24"/>
        </w:rPr>
        <w:t xml:space="preserve">. </w:t>
      </w:r>
      <w:r w:rsidR="00C43C21" w:rsidRPr="00672A9D">
        <w:rPr>
          <w:color w:val="FF0000"/>
          <w:sz w:val="24"/>
          <w:szCs w:val="24"/>
        </w:rPr>
        <w:t>BLANDT</w:t>
      </w:r>
      <w:r w:rsidR="00C43C21" w:rsidRPr="00672A9D">
        <w:rPr>
          <w:sz w:val="24"/>
          <w:szCs w:val="24"/>
        </w:rPr>
        <w:t xml:space="preserve"> udskiftes til </w:t>
      </w:r>
      <w:r w:rsidR="00C43C21" w:rsidRPr="00672A9D">
        <w:rPr>
          <w:color w:val="FF0000"/>
          <w:sz w:val="24"/>
          <w:szCs w:val="24"/>
        </w:rPr>
        <w:t>AF</w:t>
      </w:r>
      <w:r w:rsidR="000548C6" w:rsidRPr="00672A9D">
        <w:rPr>
          <w:sz w:val="24"/>
          <w:szCs w:val="24"/>
        </w:rPr>
        <w:t xml:space="preserve">. Kan ikke </w:t>
      </w:r>
      <w:r w:rsidR="008D616F" w:rsidRPr="00672A9D">
        <w:rPr>
          <w:sz w:val="24"/>
          <w:szCs w:val="24"/>
        </w:rPr>
        <w:t>bruges</w:t>
      </w:r>
      <w:r w:rsidR="00AA084A" w:rsidRPr="00672A9D">
        <w:rPr>
          <w:sz w:val="24"/>
          <w:szCs w:val="24"/>
        </w:rPr>
        <w:t>, da det ønskes at de udpegede sidder i de ovennævnte bestyrelser/råd</w:t>
      </w:r>
      <w:r w:rsidR="00CC2087" w:rsidRPr="00672A9D">
        <w:rPr>
          <w:sz w:val="24"/>
          <w:szCs w:val="24"/>
        </w:rPr>
        <w:t>. BLANDT bibeholdes som forslag.</w:t>
      </w:r>
    </w:p>
    <w:p w14:paraId="0221D9F2" w14:textId="4615A837" w:rsidR="00EA4531" w:rsidRPr="00672A9D" w:rsidRDefault="00EA4531">
      <w:pPr>
        <w:rPr>
          <w:sz w:val="24"/>
          <w:szCs w:val="24"/>
        </w:rPr>
      </w:pPr>
      <w:r w:rsidRPr="00672A9D">
        <w:rPr>
          <w:sz w:val="24"/>
          <w:szCs w:val="24"/>
        </w:rPr>
        <w:t>Forslaget vedtages dermed.</w:t>
      </w:r>
    </w:p>
    <w:p w14:paraId="47E31495" w14:textId="7912C5EC" w:rsidR="00752A3E" w:rsidRPr="00672A9D" w:rsidRDefault="00752A3E">
      <w:pPr>
        <w:rPr>
          <w:sz w:val="24"/>
          <w:szCs w:val="24"/>
        </w:rPr>
      </w:pPr>
      <w:r w:rsidRPr="00672A9D">
        <w:rPr>
          <w:i/>
          <w:sz w:val="24"/>
          <w:szCs w:val="24"/>
        </w:rPr>
        <w:t>Valg</w:t>
      </w:r>
      <w:r w:rsidR="00AA084A" w:rsidRPr="00672A9D">
        <w:rPr>
          <w:i/>
          <w:sz w:val="24"/>
          <w:szCs w:val="24"/>
        </w:rPr>
        <w:t xml:space="preserve"> af rådsmedlemmer og suppleanter</w:t>
      </w:r>
      <w:r w:rsidRPr="00672A9D">
        <w:rPr>
          <w:sz w:val="24"/>
          <w:szCs w:val="24"/>
        </w:rPr>
        <w:t>:</w:t>
      </w:r>
    </w:p>
    <w:p w14:paraId="671BE7CF" w14:textId="77777777" w:rsidR="00AA084A" w:rsidRPr="00672A9D" w:rsidRDefault="00AA084A">
      <w:pPr>
        <w:rPr>
          <w:sz w:val="24"/>
          <w:szCs w:val="24"/>
        </w:rPr>
      </w:pPr>
      <w:r w:rsidRPr="00672A9D">
        <w:rPr>
          <w:sz w:val="24"/>
          <w:szCs w:val="24"/>
        </w:rPr>
        <w:t xml:space="preserve">Helle, </w:t>
      </w:r>
      <w:r w:rsidR="00AD65E3" w:rsidRPr="00672A9D">
        <w:rPr>
          <w:sz w:val="24"/>
          <w:szCs w:val="24"/>
        </w:rPr>
        <w:t xml:space="preserve">Inger </w:t>
      </w:r>
      <w:r w:rsidRPr="00672A9D">
        <w:rPr>
          <w:sz w:val="24"/>
          <w:szCs w:val="24"/>
        </w:rPr>
        <w:t xml:space="preserve">og Eva er på valg. Eva </w:t>
      </w:r>
      <w:r w:rsidR="00FE175D" w:rsidRPr="00672A9D">
        <w:rPr>
          <w:sz w:val="24"/>
          <w:szCs w:val="24"/>
        </w:rPr>
        <w:t>ønsker ikke genvalg</w:t>
      </w:r>
      <w:r w:rsidRPr="00672A9D">
        <w:rPr>
          <w:sz w:val="24"/>
          <w:szCs w:val="24"/>
        </w:rPr>
        <w:t>.</w:t>
      </w:r>
    </w:p>
    <w:p w14:paraId="19B13281" w14:textId="6D1C57C2" w:rsidR="00AD65E3" w:rsidRPr="00672A9D" w:rsidRDefault="00AA084A">
      <w:pPr>
        <w:rPr>
          <w:sz w:val="24"/>
          <w:szCs w:val="24"/>
        </w:rPr>
      </w:pPr>
      <w:r w:rsidRPr="00672A9D">
        <w:rPr>
          <w:sz w:val="24"/>
          <w:szCs w:val="24"/>
        </w:rPr>
        <w:t xml:space="preserve">Der spørges efter </w:t>
      </w:r>
      <w:r w:rsidR="00695C18" w:rsidRPr="00672A9D">
        <w:rPr>
          <w:sz w:val="24"/>
          <w:szCs w:val="24"/>
        </w:rPr>
        <w:t>kandidater</w:t>
      </w:r>
      <w:r w:rsidRPr="00672A9D">
        <w:rPr>
          <w:sz w:val="24"/>
          <w:szCs w:val="24"/>
        </w:rPr>
        <w:t xml:space="preserve"> i forsamlingen, men ingen melder sig</w:t>
      </w:r>
      <w:r w:rsidR="00695C18" w:rsidRPr="00672A9D">
        <w:rPr>
          <w:sz w:val="24"/>
          <w:szCs w:val="24"/>
        </w:rPr>
        <w:t xml:space="preserve">. Lokalrådet har </w:t>
      </w:r>
      <w:r w:rsidRPr="00672A9D">
        <w:rPr>
          <w:sz w:val="24"/>
          <w:szCs w:val="24"/>
        </w:rPr>
        <w:t xml:space="preserve">på forhånd </w:t>
      </w:r>
      <w:r w:rsidR="00695C18" w:rsidRPr="00672A9D">
        <w:rPr>
          <w:sz w:val="24"/>
          <w:szCs w:val="24"/>
        </w:rPr>
        <w:t xml:space="preserve">forsøgt at </w:t>
      </w:r>
      <w:r w:rsidR="002F710C" w:rsidRPr="00672A9D">
        <w:rPr>
          <w:sz w:val="24"/>
          <w:szCs w:val="24"/>
        </w:rPr>
        <w:t>finde mulige kandidater uden held.</w:t>
      </w:r>
      <w:r w:rsidRPr="00672A9D">
        <w:rPr>
          <w:sz w:val="24"/>
          <w:szCs w:val="24"/>
        </w:rPr>
        <w:t xml:space="preserve"> </w:t>
      </w:r>
    </w:p>
    <w:p w14:paraId="735F910E" w14:textId="33D877D4" w:rsidR="00AA084A" w:rsidRPr="00672A9D" w:rsidRDefault="00AA084A">
      <w:pPr>
        <w:rPr>
          <w:sz w:val="24"/>
          <w:szCs w:val="24"/>
        </w:rPr>
      </w:pPr>
      <w:r w:rsidRPr="00672A9D">
        <w:rPr>
          <w:sz w:val="24"/>
          <w:szCs w:val="24"/>
        </w:rPr>
        <w:t>Helle og Inger genvælges.</w:t>
      </w:r>
    </w:p>
    <w:p w14:paraId="6CD51C89" w14:textId="4D031D61" w:rsidR="00752A3E" w:rsidRPr="00672A9D" w:rsidRDefault="001B7EC8">
      <w:pPr>
        <w:rPr>
          <w:sz w:val="24"/>
          <w:szCs w:val="24"/>
        </w:rPr>
      </w:pPr>
      <w:r w:rsidRPr="00672A9D">
        <w:rPr>
          <w:sz w:val="24"/>
          <w:szCs w:val="24"/>
        </w:rPr>
        <w:t xml:space="preserve">Bestyrelsen får bemyndigelse til at </w:t>
      </w:r>
      <w:r w:rsidR="00A735D2" w:rsidRPr="00672A9D">
        <w:rPr>
          <w:sz w:val="24"/>
          <w:szCs w:val="24"/>
        </w:rPr>
        <w:t>finde en kandidat efter årsmødet. Det er vigtigt</w:t>
      </w:r>
      <w:r w:rsidR="000E6BE4" w:rsidRPr="00672A9D">
        <w:rPr>
          <w:sz w:val="24"/>
          <w:szCs w:val="24"/>
        </w:rPr>
        <w:t>,</w:t>
      </w:r>
      <w:r w:rsidR="00A735D2" w:rsidRPr="00672A9D">
        <w:rPr>
          <w:sz w:val="24"/>
          <w:szCs w:val="24"/>
        </w:rPr>
        <w:t xml:space="preserve"> at vi finder </w:t>
      </w:r>
      <w:r w:rsidR="000E6BE4" w:rsidRPr="00672A9D">
        <w:rPr>
          <w:sz w:val="24"/>
          <w:szCs w:val="24"/>
        </w:rPr>
        <w:t xml:space="preserve">en der har lyst. </w:t>
      </w:r>
    </w:p>
    <w:p w14:paraId="0B8AEC3B" w14:textId="52B8B453" w:rsidR="000E6BE4" w:rsidRPr="00672A9D" w:rsidRDefault="000E6BE4">
      <w:pPr>
        <w:rPr>
          <w:sz w:val="24"/>
          <w:szCs w:val="24"/>
        </w:rPr>
      </w:pPr>
      <w:r w:rsidRPr="00672A9D">
        <w:rPr>
          <w:sz w:val="24"/>
          <w:szCs w:val="24"/>
        </w:rPr>
        <w:t>Hanne Vindfeldt melder sig som suppleant</w:t>
      </w:r>
      <w:r w:rsidR="00061B22" w:rsidRPr="00672A9D">
        <w:rPr>
          <w:sz w:val="24"/>
          <w:szCs w:val="24"/>
        </w:rPr>
        <w:t xml:space="preserve"> – hun vælges som 1. suppleant.</w:t>
      </w:r>
    </w:p>
    <w:p w14:paraId="014BCFE9" w14:textId="5E7C47BD" w:rsidR="0096128A" w:rsidRDefault="00E02A04">
      <w:pPr>
        <w:rPr>
          <w:sz w:val="24"/>
          <w:szCs w:val="24"/>
        </w:rPr>
      </w:pPr>
      <w:r w:rsidRPr="00672A9D">
        <w:rPr>
          <w:sz w:val="24"/>
          <w:szCs w:val="24"/>
        </w:rPr>
        <w:t>Kirsten spørges om hun vil være suppleant igen</w:t>
      </w:r>
      <w:r w:rsidR="00A66470" w:rsidRPr="00672A9D">
        <w:rPr>
          <w:sz w:val="24"/>
          <w:szCs w:val="24"/>
        </w:rPr>
        <w:t>.</w:t>
      </w:r>
      <w:r w:rsidR="0096128A">
        <w:rPr>
          <w:sz w:val="24"/>
          <w:szCs w:val="24"/>
        </w:rPr>
        <w:t xml:space="preserve"> (Hun indvilliger heri efter mødet).</w:t>
      </w:r>
    </w:p>
    <w:p w14:paraId="5851AB18" w14:textId="377792E9" w:rsidR="000E6BE4" w:rsidRPr="00672A9D" w:rsidRDefault="00061B22">
      <w:pPr>
        <w:rPr>
          <w:sz w:val="24"/>
          <w:szCs w:val="24"/>
        </w:rPr>
      </w:pPr>
      <w:r w:rsidRPr="00672A9D">
        <w:rPr>
          <w:sz w:val="24"/>
          <w:szCs w:val="24"/>
        </w:rPr>
        <w:t>Alle tilstedeværende</w:t>
      </w:r>
      <w:r w:rsidR="007C7B8D" w:rsidRPr="00672A9D">
        <w:rPr>
          <w:sz w:val="24"/>
          <w:szCs w:val="24"/>
        </w:rPr>
        <w:t xml:space="preserve"> </w:t>
      </w:r>
      <w:r w:rsidR="00FC6330" w:rsidRPr="00672A9D">
        <w:rPr>
          <w:sz w:val="24"/>
          <w:szCs w:val="24"/>
        </w:rPr>
        <w:t xml:space="preserve">opfordres til at hjælpe med at </w:t>
      </w:r>
      <w:r w:rsidR="00E02A04" w:rsidRPr="00672A9D">
        <w:rPr>
          <w:sz w:val="24"/>
          <w:szCs w:val="24"/>
        </w:rPr>
        <w:t>finde en kandidat</w:t>
      </w:r>
      <w:r w:rsidR="00A66470" w:rsidRPr="00672A9D">
        <w:rPr>
          <w:sz w:val="24"/>
          <w:szCs w:val="24"/>
        </w:rPr>
        <w:t>.</w:t>
      </w:r>
    </w:p>
    <w:p w14:paraId="16557748" w14:textId="347967F6" w:rsidR="0065007A" w:rsidRPr="00672A9D" w:rsidRDefault="00061B22">
      <w:pPr>
        <w:rPr>
          <w:sz w:val="24"/>
          <w:szCs w:val="24"/>
        </w:rPr>
      </w:pPr>
      <w:r w:rsidRPr="00672A9D">
        <w:rPr>
          <w:i/>
          <w:sz w:val="24"/>
          <w:szCs w:val="24"/>
        </w:rPr>
        <w:t>Valg af 2</w:t>
      </w:r>
      <w:r w:rsidR="00876A90" w:rsidRPr="00672A9D">
        <w:rPr>
          <w:i/>
          <w:sz w:val="24"/>
          <w:szCs w:val="24"/>
        </w:rPr>
        <w:t xml:space="preserve"> revisorer </w:t>
      </w:r>
      <w:r w:rsidRPr="00672A9D">
        <w:rPr>
          <w:i/>
          <w:sz w:val="24"/>
          <w:szCs w:val="24"/>
        </w:rPr>
        <w:t>og 1 revisorsuppleant:</w:t>
      </w:r>
      <w:r w:rsidRPr="00672A9D">
        <w:rPr>
          <w:sz w:val="24"/>
          <w:szCs w:val="24"/>
        </w:rPr>
        <w:t xml:space="preserve"> Frands Nielsen og Birgit Mølgaard </w:t>
      </w:r>
      <w:r w:rsidR="00876A90" w:rsidRPr="00672A9D">
        <w:rPr>
          <w:sz w:val="24"/>
          <w:szCs w:val="24"/>
        </w:rPr>
        <w:t>modtage</w:t>
      </w:r>
      <w:r w:rsidRPr="00672A9D">
        <w:rPr>
          <w:sz w:val="24"/>
          <w:szCs w:val="24"/>
        </w:rPr>
        <w:t xml:space="preserve">r genvalg.  Ligesom </w:t>
      </w:r>
      <w:r w:rsidR="00E1520E">
        <w:rPr>
          <w:sz w:val="24"/>
          <w:szCs w:val="24"/>
        </w:rPr>
        <w:t>r</w:t>
      </w:r>
      <w:r w:rsidR="0065007A" w:rsidRPr="00672A9D">
        <w:rPr>
          <w:sz w:val="24"/>
          <w:szCs w:val="24"/>
        </w:rPr>
        <w:t>evisorsuppleant Birgit Lundgård genvælges</w:t>
      </w:r>
      <w:r w:rsidR="00876A90" w:rsidRPr="00672A9D">
        <w:rPr>
          <w:sz w:val="24"/>
          <w:szCs w:val="24"/>
        </w:rPr>
        <w:t>.</w:t>
      </w:r>
    </w:p>
    <w:p w14:paraId="12070EF8" w14:textId="5F2019F5" w:rsidR="00061B22" w:rsidRPr="00672A9D" w:rsidRDefault="00061B22" w:rsidP="00061B22">
      <w:pPr>
        <w:spacing w:after="0" w:line="216" w:lineRule="auto"/>
        <w:rPr>
          <w:rFonts w:eastAsiaTheme="minorEastAsia" w:hAnsi="Calibri"/>
          <w:color w:val="000000" w:themeColor="text1"/>
          <w:kern w:val="24"/>
          <w:sz w:val="24"/>
          <w:szCs w:val="24"/>
          <w:lang w:eastAsia="da-DK"/>
        </w:rPr>
      </w:pPr>
      <w:r w:rsidRPr="00672A9D">
        <w:rPr>
          <w:i/>
          <w:sz w:val="24"/>
          <w:szCs w:val="24"/>
        </w:rPr>
        <w:t>Fremtidige aktiviteter</w:t>
      </w:r>
      <w:r w:rsidRPr="00672A9D">
        <w:rPr>
          <w:sz w:val="24"/>
          <w:szCs w:val="24"/>
        </w:rPr>
        <w:t xml:space="preserve">:  </w:t>
      </w:r>
      <w:r w:rsidRPr="00672A9D">
        <w:rPr>
          <w:rFonts w:eastAsiaTheme="minorEastAsia" w:hAnsi="Calibri"/>
          <w:color w:val="000000" w:themeColor="text1"/>
          <w:kern w:val="24"/>
          <w:sz w:val="24"/>
          <w:szCs w:val="24"/>
          <w:lang w:eastAsia="da-DK"/>
        </w:rPr>
        <w:t>Lokalvarme til St. Darum, Klimatopmøde i januar, Landsbyfilm filmes i maj såfremt det lykkes, Seniorbofællesskab.</w:t>
      </w:r>
    </w:p>
    <w:p w14:paraId="3207D88C" w14:textId="77777777" w:rsidR="00061B22" w:rsidRPr="00672A9D" w:rsidRDefault="00061B22" w:rsidP="00061B22">
      <w:pPr>
        <w:spacing w:after="0" w:line="216" w:lineRule="auto"/>
        <w:rPr>
          <w:rFonts w:eastAsiaTheme="minorEastAsia" w:hAnsi="Calibri"/>
          <w:color w:val="000000" w:themeColor="text1"/>
          <w:kern w:val="24"/>
          <w:sz w:val="24"/>
          <w:szCs w:val="24"/>
          <w:lang w:eastAsia="da-DK"/>
        </w:rPr>
      </w:pPr>
    </w:p>
    <w:p w14:paraId="36A9DF47" w14:textId="43596FD4" w:rsidR="00061B22" w:rsidRPr="00672A9D" w:rsidRDefault="00061B22" w:rsidP="00061B22">
      <w:pPr>
        <w:spacing w:after="0" w:line="216" w:lineRule="auto"/>
        <w:rPr>
          <w:rFonts w:eastAsiaTheme="minorEastAsia" w:hAnsi="Calibri"/>
          <w:i/>
          <w:color w:val="000000" w:themeColor="text1"/>
          <w:kern w:val="24"/>
          <w:sz w:val="24"/>
          <w:szCs w:val="24"/>
          <w:lang w:eastAsia="da-DK"/>
        </w:rPr>
      </w:pPr>
      <w:r w:rsidRPr="00672A9D">
        <w:rPr>
          <w:rFonts w:eastAsiaTheme="minorEastAsia" w:hAnsi="Calibri"/>
          <w:i/>
          <w:color w:val="000000" w:themeColor="text1"/>
          <w:kern w:val="24"/>
          <w:sz w:val="24"/>
          <w:szCs w:val="24"/>
          <w:lang w:eastAsia="da-DK"/>
        </w:rPr>
        <w:t xml:space="preserve">Eventuelt: </w:t>
      </w:r>
    </w:p>
    <w:p w14:paraId="5923E5CA" w14:textId="5133650D" w:rsidR="00061B22" w:rsidRPr="00672A9D" w:rsidRDefault="00061B22" w:rsidP="00061B22">
      <w:pPr>
        <w:spacing w:after="0" w:line="216" w:lineRule="auto"/>
        <w:rPr>
          <w:rFonts w:eastAsiaTheme="minorEastAsia" w:hAnsi="Calibri"/>
          <w:i/>
          <w:color w:val="000000" w:themeColor="text1"/>
          <w:kern w:val="24"/>
          <w:sz w:val="24"/>
          <w:szCs w:val="24"/>
          <w:lang w:eastAsia="da-DK"/>
        </w:rPr>
      </w:pPr>
    </w:p>
    <w:p w14:paraId="62B46D15" w14:textId="06E26883" w:rsidR="00061B22" w:rsidRPr="00672A9D" w:rsidRDefault="00275C4B" w:rsidP="00061B22">
      <w:pPr>
        <w:spacing w:after="0" w:line="216" w:lineRule="auto"/>
        <w:rPr>
          <w:rFonts w:eastAsiaTheme="minorEastAsia" w:hAnsi="Calibri"/>
          <w:i/>
          <w:color w:val="000000" w:themeColor="text1"/>
          <w:kern w:val="24"/>
          <w:sz w:val="24"/>
          <w:szCs w:val="24"/>
          <w:lang w:eastAsia="da-DK"/>
        </w:rPr>
      </w:pPr>
      <w:r w:rsidRPr="00672A9D">
        <w:rPr>
          <w:rFonts w:eastAsiaTheme="minorEastAsia" w:hAnsi="Calibri"/>
          <w:i/>
          <w:color w:val="000000" w:themeColor="text1"/>
          <w:kern w:val="24"/>
          <w:sz w:val="24"/>
          <w:szCs w:val="24"/>
          <w:lang w:eastAsia="da-DK"/>
        </w:rPr>
        <w:t>D</w:t>
      </w:r>
      <w:r w:rsidR="00061B22" w:rsidRPr="00672A9D">
        <w:rPr>
          <w:rFonts w:eastAsiaTheme="minorEastAsia" w:hAnsi="Calibri"/>
          <w:i/>
          <w:color w:val="000000" w:themeColor="text1"/>
          <w:kern w:val="24"/>
          <w:sz w:val="24"/>
          <w:szCs w:val="24"/>
          <w:lang w:eastAsia="da-DK"/>
        </w:rPr>
        <w:t>arum Butikscenter A</w:t>
      </w:r>
      <w:r w:rsidR="00E1520E">
        <w:rPr>
          <w:rFonts w:eastAsiaTheme="minorEastAsia" w:hAnsi="Calibri"/>
          <w:i/>
          <w:color w:val="000000" w:themeColor="text1"/>
          <w:kern w:val="24"/>
          <w:sz w:val="24"/>
          <w:szCs w:val="24"/>
          <w:lang w:eastAsia="da-DK"/>
        </w:rPr>
        <w:t>p</w:t>
      </w:r>
      <w:r w:rsidR="00061B22" w:rsidRPr="00672A9D">
        <w:rPr>
          <w:rFonts w:eastAsiaTheme="minorEastAsia" w:hAnsi="Calibri"/>
          <w:i/>
          <w:color w:val="000000" w:themeColor="text1"/>
          <w:kern w:val="24"/>
          <w:sz w:val="24"/>
          <w:szCs w:val="24"/>
          <w:lang w:eastAsia="da-DK"/>
        </w:rPr>
        <w:t>S fortalte om sidste nyt:</w:t>
      </w:r>
    </w:p>
    <w:p w14:paraId="18CBEF8E" w14:textId="77777777" w:rsidR="00275C4B" w:rsidRPr="00672A9D" w:rsidRDefault="000A7F04" w:rsidP="00061B22">
      <w:pPr>
        <w:spacing w:after="0" w:line="216" w:lineRule="auto"/>
        <w:rPr>
          <w:sz w:val="24"/>
          <w:szCs w:val="24"/>
        </w:rPr>
      </w:pPr>
      <w:r w:rsidRPr="00672A9D">
        <w:rPr>
          <w:sz w:val="24"/>
          <w:szCs w:val="24"/>
        </w:rPr>
        <w:t xml:space="preserve">Lasse Boesen fra </w:t>
      </w:r>
      <w:r w:rsidR="00FA1002" w:rsidRPr="00672A9D">
        <w:rPr>
          <w:sz w:val="24"/>
          <w:szCs w:val="24"/>
        </w:rPr>
        <w:t>b</w:t>
      </w:r>
      <w:r w:rsidR="00061B22" w:rsidRPr="00672A9D">
        <w:rPr>
          <w:sz w:val="24"/>
          <w:szCs w:val="24"/>
        </w:rPr>
        <w:t>utiksbestyrelsen</w:t>
      </w:r>
      <w:r w:rsidR="00443DC1" w:rsidRPr="00672A9D">
        <w:rPr>
          <w:sz w:val="24"/>
          <w:szCs w:val="24"/>
        </w:rPr>
        <w:t xml:space="preserve"> fortæller om status </w:t>
      </w:r>
      <w:r w:rsidR="00FA1002" w:rsidRPr="00672A9D">
        <w:rPr>
          <w:sz w:val="24"/>
          <w:szCs w:val="24"/>
        </w:rPr>
        <w:t>på</w:t>
      </w:r>
      <w:r w:rsidR="00443DC1" w:rsidRPr="00672A9D">
        <w:rPr>
          <w:sz w:val="24"/>
          <w:szCs w:val="24"/>
        </w:rPr>
        <w:t xml:space="preserve"> butikken</w:t>
      </w:r>
      <w:r w:rsidR="009C728A" w:rsidRPr="00672A9D">
        <w:rPr>
          <w:sz w:val="24"/>
          <w:szCs w:val="24"/>
        </w:rPr>
        <w:t>s</w:t>
      </w:r>
      <w:r w:rsidR="00FA1002" w:rsidRPr="00672A9D">
        <w:rPr>
          <w:sz w:val="24"/>
          <w:szCs w:val="24"/>
        </w:rPr>
        <w:t xml:space="preserve"> tilblivelse. </w:t>
      </w:r>
    </w:p>
    <w:p w14:paraId="06309F9D" w14:textId="302F781A" w:rsidR="00275C4B" w:rsidRPr="00672A9D" w:rsidRDefault="00A301F8" w:rsidP="00275C4B">
      <w:pPr>
        <w:pStyle w:val="Listeafsnit"/>
        <w:numPr>
          <w:ilvl w:val="0"/>
          <w:numId w:val="3"/>
        </w:numPr>
        <w:spacing w:after="0" w:line="216" w:lineRule="auto"/>
        <w:rPr>
          <w:sz w:val="24"/>
          <w:szCs w:val="24"/>
        </w:rPr>
      </w:pPr>
      <w:r w:rsidRPr="00672A9D">
        <w:rPr>
          <w:sz w:val="24"/>
          <w:szCs w:val="24"/>
        </w:rPr>
        <w:t xml:space="preserve">Vi har et godt projekt, men der </w:t>
      </w:r>
      <w:r w:rsidR="009C728A" w:rsidRPr="00672A9D">
        <w:rPr>
          <w:sz w:val="24"/>
          <w:szCs w:val="24"/>
        </w:rPr>
        <w:t xml:space="preserve">mangler egenkapital. </w:t>
      </w:r>
      <w:r w:rsidR="00531EC5" w:rsidRPr="00672A9D">
        <w:rPr>
          <w:sz w:val="24"/>
          <w:szCs w:val="24"/>
        </w:rPr>
        <w:t xml:space="preserve">Dagrofa er økonomisk </w:t>
      </w:r>
      <w:r w:rsidR="00E51625" w:rsidRPr="00672A9D">
        <w:rPr>
          <w:sz w:val="24"/>
          <w:szCs w:val="24"/>
        </w:rPr>
        <w:t xml:space="preserve">hjælpsom og meget interesseret i at få en butik i Darum. </w:t>
      </w:r>
      <w:r w:rsidR="00F253F7" w:rsidRPr="00672A9D">
        <w:rPr>
          <w:sz w:val="24"/>
          <w:szCs w:val="24"/>
        </w:rPr>
        <w:t xml:space="preserve">Gruppen har spurgt Dagrofa om </w:t>
      </w:r>
      <w:r w:rsidR="00A4135E" w:rsidRPr="00672A9D">
        <w:rPr>
          <w:sz w:val="24"/>
          <w:szCs w:val="24"/>
        </w:rPr>
        <w:t xml:space="preserve">endnu mere </w:t>
      </w:r>
      <w:r w:rsidR="00275C4B" w:rsidRPr="00672A9D">
        <w:rPr>
          <w:sz w:val="24"/>
          <w:szCs w:val="24"/>
        </w:rPr>
        <w:t xml:space="preserve">økonomisk </w:t>
      </w:r>
      <w:r w:rsidR="00A4135E" w:rsidRPr="00672A9D">
        <w:rPr>
          <w:sz w:val="24"/>
          <w:szCs w:val="24"/>
        </w:rPr>
        <w:t>hjælp og afventer nu svar.</w:t>
      </w:r>
      <w:r w:rsidR="006E71C1" w:rsidRPr="00672A9D">
        <w:rPr>
          <w:sz w:val="24"/>
          <w:szCs w:val="24"/>
        </w:rPr>
        <w:t xml:space="preserve"> </w:t>
      </w:r>
    </w:p>
    <w:p w14:paraId="150393CD" w14:textId="03FB7577" w:rsidR="000A7F04" w:rsidRPr="00672A9D" w:rsidRDefault="00E1520E" w:rsidP="00275C4B">
      <w:pPr>
        <w:pStyle w:val="Listeafsnit"/>
        <w:numPr>
          <w:ilvl w:val="0"/>
          <w:numId w:val="3"/>
        </w:numPr>
        <w:spacing w:after="0" w:line="216" w:lineRule="auto"/>
        <w:rPr>
          <w:sz w:val="24"/>
          <w:szCs w:val="24"/>
        </w:rPr>
      </w:pPr>
      <w:r>
        <w:rPr>
          <w:sz w:val="24"/>
          <w:szCs w:val="24"/>
        </w:rPr>
        <w:t xml:space="preserve">Vi </w:t>
      </w:r>
      <w:r w:rsidR="006E71C1" w:rsidRPr="00672A9D">
        <w:rPr>
          <w:sz w:val="24"/>
          <w:szCs w:val="24"/>
        </w:rPr>
        <w:t xml:space="preserve">forventer </w:t>
      </w:r>
      <w:r w:rsidR="000D418D" w:rsidRPr="00672A9D">
        <w:rPr>
          <w:sz w:val="24"/>
          <w:szCs w:val="24"/>
        </w:rPr>
        <w:t>også</w:t>
      </w:r>
      <w:r w:rsidR="001721C7" w:rsidRPr="00672A9D">
        <w:rPr>
          <w:sz w:val="24"/>
          <w:szCs w:val="24"/>
        </w:rPr>
        <w:t>,</w:t>
      </w:r>
      <w:r w:rsidR="000D418D" w:rsidRPr="00672A9D">
        <w:rPr>
          <w:sz w:val="24"/>
          <w:szCs w:val="24"/>
        </w:rPr>
        <w:t xml:space="preserve"> at de kan sælge flere anparter</w:t>
      </w:r>
      <w:r w:rsidR="001721C7" w:rsidRPr="00672A9D">
        <w:rPr>
          <w:sz w:val="24"/>
          <w:szCs w:val="24"/>
        </w:rPr>
        <w:t>.</w:t>
      </w:r>
    </w:p>
    <w:p w14:paraId="529B7D43" w14:textId="77777777" w:rsidR="00275C4B" w:rsidRPr="00672A9D" w:rsidRDefault="00275C4B" w:rsidP="00275C4B">
      <w:pPr>
        <w:pStyle w:val="Listeafsnit"/>
        <w:spacing w:after="0" w:line="216" w:lineRule="auto"/>
        <w:rPr>
          <w:sz w:val="24"/>
          <w:szCs w:val="24"/>
        </w:rPr>
      </w:pPr>
    </w:p>
    <w:p w14:paraId="34DC2CA1" w14:textId="4FCF3497" w:rsidR="00275C4B" w:rsidRPr="00672A9D" w:rsidRDefault="00874480" w:rsidP="00275C4B">
      <w:pPr>
        <w:rPr>
          <w:sz w:val="24"/>
          <w:szCs w:val="24"/>
        </w:rPr>
      </w:pPr>
      <w:r w:rsidRPr="00672A9D">
        <w:rPr>
          <w:sz w:val="24"/>
          <w:szCs w:val="24"/>
        </w:rPr>
        <w:lastRenderedPageBreak/>
        <w:t>Spørgsmål til om</w:t>
      </w:r>
      <w:r w:rsidR="00BD5191" w:rsidRPr="00672A9D">
        <w:rPr>
          <w:sz w:val="24"/>
          <w:szCs w:val="24"/>
        </w:rPr>
        <w:t xml:space="preserve"> vi</w:t>
      </w:r>
      <w:r w:rsidRPr="00672A9D">
        <w:rPr>
          <w:sz w:val="24"/>
          <w:szCs w:val="24"/>
        </w:rPr>
        <w:t xml:space="preserve"> ikke skulle være</w:t>
      </w:r>
      <w:r w:rsidR="00BD5191" w:rsidRPr="00672A9D">
        <w:rPr>
          <w:sz w:val="24"/>
          <w:szCs w:val="24"/>
        </w:rPr>
        <w:t xml:space="preserve"> i gang inden november i år for at få</w:t>
      </w:r>
      <w:r w:rsidR="00F02EB0" w:rsidRPr="00672A9D">
        <w:rPr>
          <w:sz w:val="24"/>
          <w:szCs w:val="24"/>
        </w:rPr>
        <w:t xml:space="preserve"> økonomisk</w:t>
      </w:r>
      <w:r w:rsidR="00BD5191" w:rsidRPr="00672A9D">
        <w:rPr>
          <w:sz w:val="24"/>
          <w:szCs w:val="24"/>
        </w:rPr>
        <w:t xml:space="preserve"> hjælp fra staten. </w:t>
      </w:r>
      <w:r w:rsidR="00275C4B" w:rsidRPr="00672A9D">
        <w:rPr>
          <w:sz w:val="24"/>
          <w:szCs w:val="24"/>
        </w:rPr>
        <w:t>Karsten Degnbol fortæller</w:t>
      </w:r>
      <w:r w:rsidR="00E1520E">
        <w:rPr>
          <w:sz w:val="24"/>
          <w:szCs w:val="24"/>
        </w:rPr>
        <w:t xml:space="preserve">, </w:t>
      </w:r>
      <w:r w:rsidR="00275C4B" w:rsidRPr="00672A9D">
        <w:rPr>
          <w:sz w:val="24"/>
          <w:szCs w:val="24"/>
        </w:rPr>
        <w:t>at d</w:t>
      </w:r>
      <w:r w:rsidR="00BD5191" w:rsidRPr="00672A9D">
        <w:rPr>
          <w:sz w:val="24"/>
          <w:szCs w:val="24"/>
        </w:rPr>
        <w:t xml:space="preserve">er er søgt om </w:t>
      </w:r>
      <w:r w:rsidR="00061B22" w:rsidRPr="00672A9D">
        <w:rPr>
          <w:sz w:val="24"/>
          <w:szCs w:val="24"/>
        </w:rPr>
        <w:t>udsættelse</w:t>
      </w:r>
      <w:r w:rsidR="00275C4B" w:rsidRPr="00672A9D">
        <w:rPr>
          <w:sz w:val="24"/>
          <w:szCs w:val="24"/>
        </w:rPr>
        <w:t xml:space="preserve"> og det kan kun udsættes max 4 måneder til 1. marts. Vi skal have samlet de sidste penge hurtigt. Der kan også findes penge andre steder fra. </w:t>
      </w:r>
    </w:p>
    <w:p w14:paraId="6FBA6941" w14:textId="0F24EA34" w:rsidR="00874480" w:rsidRPr="00672A9D" w:rsidRDefault="00385E01">
      <w:pPr>
        <w:rPr>
          <w:sz w:val="24"/>
          <w:szCs w:val="24"/>
        </w:rPr>
      </w:pPr>
      <w:r w:rsidRPr="00672A9D">
        <w:rPr>
          <w:sz w:val="24"/>
          <w:szCs w:val="24"/>
        </w:rPr>
        <w:t>Lasse understøtter</w:t>
      </w:r>
      <w:r w:rsidR="00CA7C18" w:rsidRPr="00672A9D">
        <w:rPr>
          <w:sz w:val="24"/>
          <w:szCs w:val="24"/>
        </w:rPr>
        <w:t>,</w:t>
      </w:r>
      <w:r w:rsidRPr="00672A9D">
        <w:rPr>
          <w:sz w:val="24"/>
          <w:szCs w:val="24"/>
        </w:rPr>
        <w:t xml:space="preserve"> at det er et godt projekt, og </w:t>
      </w:r>
      <w:r w:rsidR="009A1C77" w:rsidRPr="00672A9D">
        <w:rPr>
          <w:sz w:val="24"/>
          <w:szCs w:val="24"/>
        </w:rPr>
        <w:t>tror stadig på at det bliver til</w:t>
      </w:r>
      <w:r w:rsidR="00275C4B" w:rsidRPr="00672A9D">
        <w:rPr>
          <w:sz w:val="24"/>
          <w:szCs w:val="24"/>
        </w:rPr>
        <w:t xml:space="preserve"> noget</w:t>
      </w:r>
      <w:r w:rsidR="009A1C77" w:rsidRPr="00672A9D">
        <w:rPr>
          <w:sz w:val="24"/>
          <w:szCs w:val="24"/>
        </w:rPr>
        <w:t>.</w:t>
      </w:r>
      <w:r w:rsidR="00874480" w:rsidRPr="00672A9D">
        <w:rPr>
          <w:sz w:val="24"/>
          <w:szCs w:val="24"/>
        </w:rPr>
        <w:t xml:space="preserve"> </w:t>
      </w:r>
      <w:r w:rsidR="00CA7C18" w:rsidRPr="00672A9D">
        <w:rPr>
          <w:sz w:val="24"/>
          <w:szCs w:val="24"/>
        </w:rPr>
        <w:t>Kun halvdelen af alle husstande</w:t>
      </w:r>
      <w:r w:rsidR="00D37855" w:rsidRPr="00672A9D">
        <w:rPr>
          <w:sz w:val="24"/>
          <w:szCs w:val="24"/>
        </w:rPr>
        <w:t xml:space="preserve"> har købt anparter, så der er et </w:t>
      </w:r>
      <w:r w:rsidR="00337333" w:rsidRPr="00672A9D">
        <w:rPr>
          <w:sz w:val="24"/>
          <w:szCs w:val="24"/>
        </w:rPr>
        <w:t xml:space="preserve">stort </w:t>
      </w:r>
      <w:r w:rsidR="00D37855" w:rsidRPr="00672A9D">
        <w:rPr>
          <w:sz w:val="24"/>
          <w:szCs w:val="24"/>
        </w:rPr>
        <w:t>potentiale.</w:t>
      </w:r>
    </w:p>
    <w:p w14:paraId="3666F28F" w14:textId="6366FDEA" w:rsidR="00574B51" w:rsidRPr="00672A9D" w:rsidRDefault="00574B51">
      <w:pPr>
        <w:rPr>
          <w:sz w:val="24"/>
          <w:szCs w:val="24"/>
        </w:rPr>
      </w:pPr>
      <w:r w:rsidRPr="00672A9D">
        <w:rPr>
          <w:sz w:val="24"/>
          <w:szCs w:val="24"/>
        </w:rPr>
        <w:t>Spørgsmål</w:t>
      </w:r>
      <w:r w:rsidR="00667030" w:rsidRPr="00672A9D">
        <w:rPr>
          <w:sz w:val="24"/>
          <w:szCs w:val="24"/>
        </w:rPr>
        <w:t xml:space="preserve">, </w:t>
      </w:r>
      <w:r w:rsidR="00B7289F" w:rsidRPr="00672A9D">
        <w:rPr>
          <w:sz w:val="24"/>
          <w:szCs w:val="24"/>
        </w:rPr>
        <w:t xml:space="preserve">hvis der ikke er solgt flere anparter, om det så kan være et udtryk for </w:t>
      </w:r>
      <w:r w:rsidR="000B47D4" w:rsidRPr="00672A9D">
        <w:rPr>
          <w:sz w:val="24"/>
          <w:szCs w:val="24"/>
        </w:rPr>
        <w:t>at der ikke er interesse for en butik. Svar, måske fordi der er mange lejeboliger</w:t>
      </w:r>
      <w:r w:rsidR="00A16893" w:rsidRPr="00672A9D">
        <w:rPr>
          <w:sz w:val="24"/>
          <w:szCs w:val="24"/>
        </w:rPr>
        <w:t>, men der må også være andre årsager.</w:t>
      </w:r>
    </w:p>
    <w:p w14:paraId="362DFF4C" w14:textId="2AF29C10" w:rsidR="00A16893" w:rsidRPr="00672A9D" w:rsidRDefault="003D4FC9">
      <w:pPr>
        <w:rPr>
          <w:sz w:val="24"/>
          <w:szCs w:val="24"/>
        </w:rPr>
      </w:pPr>
      <w:r w:rsidRPr="00672A9D">
        <w:rPr>
          <w:sz w:val="24"/>
          <w:szCs w:val="24"/>
        </w:rPr>
        <w:t>Opfordring til at investere i byens fremtid</w:t>
      </w:r>
      <w:r w:rsidR="00E1520E">
        <w:rPr>
          <w:sz w:val="24"/>
          <w:szCs w:val="24"/>
        </w:rPr>
        <w:t>:</w:t>
      </w:r>
      <w:r w:rsidR="00735C81" w:rsidRPr="00672A9D">
        <w:rPr>
          <w:sz w:val="24"/>
          <w:szCs w:val="24"/>
        </w:rPr>
        <w:t xml:space="preserve"> H</w:t>
      </w:r>
      <w:r w:rsidR="00275C4B" w:rsidRPr="00672A9D">
        <w:rPr>
          <w:sz w:val="24"/>
          <w:szCs w:val="24"/>
        </w:rPr>
        <w:t>øjere h</w:t>
      </w:r>
      <w:r w:rsidR="00735C81" w:rsidRPr="00672A9D">
        <w:rPr>
          <w:sz w:val="24"/>
          <w:szCs w:val="24"/>
        </w:rPr>
        <w:t xml:space="preserve">uspriser, </w:t>
      </w:r>
      <w:r w:rsidR="00275C4B" w:rsidRPr="00672A9D">
        <w:rPr>
          <w:sz w:val="24"/>
          <w:szCs w:val="24"/>
        </w:rPr>
        <w:t xml:space="preserve">flere </w:t>
      </w:r>
      <w:r w:rsidR="00735C81" w:rsidRPr="00672A9D">
        <w:rPr>
          <w:sz w:val="24"/>
          <w:szCs w:val="24"/>
        </w:rPr>
        <w:t>tilflyttere</w:t>
      </w:r>
      <w:r w:rsidR="00275C4B" w:rsidRPr="00672A9D">
        <w:rPr>
          <w:sz w:val="24"/>
          <w:szCs w:val="24"/>
        </w:rPr>
        <w:t>, fællesskab</w:t>
      </w:r>
      <w:r w:rsidR="00735C81" w:rsidRPr="00672A9D">
        <w:rPr>
          <w:sz w:val="24"/>
          <w:szCs w:val="24"/>
        </w:rPr>
        <w:t xml:space="preserve"> osv.</w:t>
      </w:r>
    </w:p>
    <w:p w14:paraId="22828F36" w14:textId="55608FE6" w:rsidR="005D6381" w:rsidRPr="00672A9D" w:rsidRDefault="005D6381">
      <w:pPr>
        <w:rPr>
          <w:sz w:val="24"/>
          <w:szCs w:val="24"/>
        </w:rPr>
      </w:pPr>
      <w:r w:rsidRPr="00672A9D">
        <w:rPr>
          <w:sz w:val="24"/>
          <w:szCs w:val="24"/>
        </w:rPr>
        <w:t>Fra salen – hvad får man for 2500</w:t>
      </w:r>
      <w:r w:rsidR="00D00C04" w:rsidRPr="00672A9D">
        <w:rPr>
          <w:sz w:val="24"/>
          <w:szCs w:val="24"/>
        </w:rPr>
        <w:t>,- som en anpart koster</w:t>
      </w:r>
      <w:r w:rsidR="00291847" w:rsidRPr="00672A9D">
        <w:rPr>
          <w:sz w:val="24"/>
          <w:szCs w:val="24"/>
        </w:rPr>
        <w:t>?</w:t>
      </w:r>
      <w:r w:rsidR="00D00C04" w:rsidRPr="00672A9D">
        <w:rPr>
          <w:sz w:val="24"/>
          <w:szCs w:val="24"/>
        </w:rPr>
        <w:t xml:space="preserve"> Sammenhold</w:t>
      </w:r>
      <w:r w:rsidR="00AB10B3" w:rsidRPr="00672A9D">
        <w:rPr>
          <w:sz w:val="24"/>
          <w:szCs w:val="24"/>
        </w:rPr>
        <w:t xml:space="preserve"> og</w:t>
      </w:r>
      <w:r w:rsidR="00D00C04" w:rsidRPr="00672A9D">
        <w:rPr>
          <w:sz w:val="24"/>
          <w:szCs w:val="24"/>
        </w:rPr>
        <w:t xml:space="preserve"> mulighed for</w:t>
      </w:r>
      <w:r w:rsidR="000F5402">
        <w:rPr>
          <w:sz w:val="24"/>
          <w:szCs w:val="24"/>
        </w:rPr>
        <w:t xml:space="preserve"> fritidsarbejde for</w:t>
      </w:r>
      <w:r w:rsidR="00D00C04" w:rsidRPr="00672A9D">
        <w:rPr>
          <w:sz w:val="24"/>
          <w:szCs w:val="24"/>
        </w:rPr>
        <w:t xml:space="preserve"> de unge</w:t>
      </w:r>
      <w:r w:rsidR="000F5402">
        <w:rPr>
          <w:sz w:val="24"/>
          <w:szCs w:val="24"/>
        </w:rPr>
        <w:t xml:space="preserve"> i byen</w:t>
      </w:r>
      <w:r w:rsidR="00AB10B3" w:rsidRPr="00672A9D">
        <w:rPr>
          <w:sz w:val="24"/>
          <w:szCs w:val="24"/>
        </w:rPr>
        <w:t xml:space="preserve"> og meget andet.</w:t>
      </w:r>
    </w:p>
    <w:p w14:paraId="2AAFCB86" w14:textId="3388337F" w:rsidR="00275C4B" w:rsidRPr="00672A9D" w:rsidRDefault="00275C4B">
      <w:pPr>
        <w:rPr>
          <w:sz w:val="24"/>
          <w:szCs w:val="24"/>
        </w:rPr>
      </w:pPr>
      <w:r w:rsidRPr="00672A9D">
        <w:rPr>
          <w:sz w:val="24"/>
          <w:szCs w:val="24"/>
        </w:rPr>
        <w:t xml:space="preserve">Opfordring fra salen til at oplyse lidt mere om processen på de sociale medier, så folk føler sig oplyst og informeret. </w:t>
      </w:r>
    </w:p>
    <w:p w14:paraId="0F28C650" w14:textId="6529F53C" w:rsidR="00AB10B3" w:rsidRPr="00672A9D" w:rsidRDefault="00AB10B3">
      <w:pPr>
        <w:rPr>
          <w:sz w:val="24"/>
          <w:szCs w:val="24"/>
        </w:rPr>
      </w:pPr>
      <w:r w:rsidRPr="00672A9D">
        <w:rPr>
          <w:sz w:val="24"/>
          <w:szCs w:val="24"/>
        </w:rPr>
        <w:t>Spørgsmål</w:t>
      </w:r>
      <w:r w:rsidR="00E1520E">
        <w:rPr>
          <w:sz w:val="24"/>
          <w:szCs w:val="24"/>
        </w:rPr>
        <w:t>:</w:t>
      </w:r>
      <w:r w:rsidRPr="00672A9D">
        <w:rPr>
          <w:sz w:val="24"/>
          <w:szCs w:val="24"/>
        </w:rPr>
        <w:t xml:space="preserve"> Hvad bliver der gjort for at sælge flere anparter</w:t>
      </w:r>
      <w:r w:rsidR="00E22082" w:rsidRPr="00672A9D">
        <w:rPr>
          <w:sz w:val="24"/>
          <w:szCs w:val="24"/>
        </w:rPr>
        <w:t>. Svar</w:t>
      </w:r>
      <w:r w:rsidR="00E1520E">
        <w:rPr>
          <w:sz w:val="24"/>
          <w:szCs w:val="24"/>
        </w:rPr>
        <w:t>:</w:t>
      </w:r>
      <w:r w:rsidR="00E22082" w:rsidRPr="00672A9D">
        <w:rPr>
          <w:sz w:val="24"/>
          <w:szCs w:val="24"/>
        </w:rPr>
        <w:t xml:space="preserve"> Camilla </w:t>
      </w:r>
      <w:r w:rsidR="00266F6E" w:rsidRPr="00672A9D">
        <w:rPr>
          <w:sz w:val="24"/>
          <w:szCs w:val="24"/>
        </w:rPr>
        <w:t>B</w:t>
      </w:r>
      <w:r w:rsidR="00E22082" w:rsidRPr="00672A9D">
        <w:rPr>
          <w:sz w:val="24"/>
          <w:szCs w:val="24"/>
        </w:rPr>
        <w:t>eck</w:t>
      </w:r>
      <w:r w:rsidR="000F5402">
        <w:rPr>
          <w:sz w:val="24"/>
          <w:szCs w:val="24"/>
        </w:rPr>
        <w:t xml:space="preserve"> (Beck Marketing)</w:t>
      </w:r>
      <w:r w:rsidR="00E22082" w:rsidRPr="00672A9D">
        <w:rPr>
          <w:sz w:val="24"/>
          <w:szCs w:val="24"/>
        </w:rPr>
        <w:t xml:space="preserve"> er ansat til at køre kampagne</w:t>
      </w:r>
      <w:r w:rsidR="00275C4B" w:rsidRPr="00672A9D">
        <w:rPr>
          <w:sz w:val="24"/>
          <w:szCs w:val="24"/>
        </w:rPr>
        <w:t xml:space="preserve"> på de sociale medier</w:t>
      </w:r>
      <w:r w:rsidR="00266F6E" w:rsidRPr="00672A9D">
        <w:rPr>
          <w:sz w:val="24"/>
          <w:szCs w:val="24"/>
        </w:rPr>
        <w:t xml:space="preserve">, og der skal flere ambassadører til at italesætte </w:t>
      </w:r>
      <w:r w:rsidR="00BD4A87" w:rsidRPr="00672A9D">
        <w:rPr>
          <w:sz w:val="24"/>
          <w:szCs w:val="24"/>
        </w:rPr>
        <w:t>fordelene</w:t>
      </w:r>
      <w:r w:rsidR="000B3291" w:rsidRPr="00672A9D">
        <w:rPr>
          <w:sz w:val="24"/>
          <w:szCs w:val="24"/>
        </w:rPr>
        <w:t xml:space="preserve"> ved en butik. Hvad får man for pengene</w:t>
      </w:r>
      <w:r w:rsidR="00796295" w:rsidRPr="00672A9D">
        <w:rPr>
          <w:sz w:val="24"/>
          <w:szCs w:val="24"/>
        </w:rPr>
        <w:t>?</w:t>
      </w:r>
    </w:p>
    <w:p w14:paraId="2DE0A4E6" w14:textId="3D1CE100" w:rsidR="000B3291" w:rsidRPr="00672A9D" w:rsidRDefault="000B3291">
      <w:pPr>
        <w:rPr>
          <w:sz w:val="24"/>
          <w:szCs w:val="24"/>
        </w:rPr>
      </w:pPr>
      <w:r w:rsidRPr="00672A9D">
        <w:rPr>
          <w:sz w:val="24"/>
          <w:szCs w:val="24"/>
        </w:rPr>
        <w:t xml:space="preserve">Forslag </w:t>
      </w:r>
      <w:r w:rsidR="00275C4B" w:rsidRPr="00672A9D">
        <w:rPr>
          <w:sz w:val="24"/>
          <w:szCs w:val="24"/>
        </w:rPr>
        <w:t xml:space="preserve">om </w:t>
      </w:r>
      <w:r w:rsidRPr="00672A9D">
        <w:rPr>
          <w:sz w:val="24"/>
          <w:szCs w:val="24"/>
        </w:rPr>
        <w:t>at stemme dørklokker</w:t>
      </w:r>
      <w:r w:rsidR="00DC5EE5" w:rsidRPr="00672A9D">
        <w:rPr>
          <w:sz w:val="24"/>
          <w:szCs w:val="24"/>
        </w:rPr>
        <w:t xml:space="preserve"> for at få flere til at købe anparter.</w:t>
      </w:r>
    </w:p>
    <w:p w14:paraId="1651B8CB" w14:textId="59A7ECF6" w:rsidR="00796295" w:rsidRPr="00672A9D" w:rsidRDefault="001F1602">
      <w:pPr>
        <w:rPr>
          <w:sz w:val="24"/>
          <w:szCs w:val="24"/>
        </w:rPr>
      </w:pPr>
      <w:r w:rsidRPr="00672A9D">
        <w:rPr>
          <w:sz w:val="24"/>
          <w:szCs w:val="24"/>
        </w:rPr>
        <w:t xml:space="preserve">Forslag kunne være at efterlyse gode ideer </w:t>
      </w:r>
      <w:r w:rsidR="00D86B87" w:rsidRPr="00672A9D">
        <w:rPr>
          <w:sz w:val="24"/>
          <w:szCs w:val="24"/>
        </w:rPr>
        <w:t xml:space="preserve">på sociale medier </w:t>
      </w:r>
      <w:r w:rsidRPr="00672A9D">
        <w:rPr>
          <w:sz w:val="24"/>
          <w:szCs w:val="24"/>
        </w:rPr>
        <w:t>til indsamling af penge</w:t>
      </w:r>
      <w:r w:rsidR="004D12CD" w:rsidRPr="00672A9D">
        <w:rPr>
          <w:sz w:val="24"/>
          <w:szCs w:val="24"/>
        </w:rPr>
        <w:t>.</w:t>
      </w:r>
    </w:p>
    <w:p w14:paraId="563F9804" w14:textId="6DB1DADB" w:rsidR="000F6167" w:rsidRPr="00672A9D" w:rsidRDefault="007E1779">
      <w:pPr>
        <w:rPr>
          <w:sz w:val="24"/>
          <w:szCs w:val="24"/>
        </w:rPr>
      </w:pPr>
      <w:r w:rsidRPr="00672A9D">
        <w:rPr>
          <w:sz w:val="24"/>
          <w:szCs w:val="24"/>
        </w:rPr>
        <w:t>Ide at få et bevis når man køber en anpart, for at man kan give den i</w:t>
      </w:r>
      <w:r w:rsidR="00D57CED" w:rsidRPr="00672A9D">
        <w:rPr>
          <w:sz w:val="24"/>
          <w:szCs w:val="24"/>
        </w:rPr>
        <w:t xml:space="preserve"> gave til sine børn.</w:t>
      </w:r>
      <w:r w:rsidR="00595D14" w:rsidRPr="00672A9D">
        <w:rPr>
          <w:sz w:val="24"/>
          <w:szCs w:val="24"/>
        </w:rPr>
        <w:t xml:space="preserve"> Det er dog </w:t>
      </w:r>
      <w:r w:rsidR="001C3B7A" w:rsidRPr="00672A9D">
        <w:rPr>
          <w:sz w:val="24"/>
          <w:szCs w:val="24"/>
        </w:rPr>
        <w:t>en svær administrativ opgave som er omfattet af lov</w:t>
      </w:r>
      <w:r w:rsidR="000F5402">
        <w:rPr>
          <w:sz w:val="24"/>
          <w:szCs w:val="24"/>
        </w:rPr>
        <w:t>givning</w:t>
      </w:r>
      <w:r w:rsidR="001C3B7A" w:rsidRPr="00672A9D">
        <w:rPr>
          <w:sz w:val="24"/>
          <w:szCs w:val="24"/>
        </w:rPr>
        <w:t>.</w:t>
      </w:r>
    </w:p>
    <w:p w14:paraId="6C2712D6" w14:textId="1D0CA0A5" w:rsidR="001C3B7A" w:rsidRPr="00672A9D" w:rsidRDefault="00997217">
      <w:pPr>
        <w:rPr>
          <w:sz w:val="24"/>
          <w:szCs w:val="24"/>
        </w:rPr>
      </w:pPr>
      <w:r w:rsidRPr="00672A9D">
        <w:rPr>
          <w:sz w:val="24"/>
          <w:szCs w:val="24"/>
        </w:rPr>
        <w:t xml:space="preserve">Man får de fleste penge igen for </w:t>
      </w:r>
      <w:r w:rsidR="00782D94" w:rsidRPr="00672A9D">
        <w:rPr>
          <w:sz w:val="24"/>
          <w:szCs w:val="24"/>
        </w:rPr>
        <w:t xml:space="preserve">købte </w:t>
      </w:r>
      <w:r w:rsidRPr="00672A9D">
        <w:rPr>
          <w:sz w:val="24"/>
          <w:szCs w:val="24"/>
        </w:rPr>
        <w:t>anparter, hvis projektet falder til jorden</w:t>
      </w:r>
      <w:r w:rsidR="007B79DD" w:rsidRPr="00672A9D">
        <w:rPr>
          <w:sz w:val="24"/>
          <w:szCs w:val="24"/>
        </w:rPr>
        <w:t>, så man kan roligt købe flere anparter.</w:t>
      </w:r>
    </w:p>
    <w:p w14:paraId="06B39622" w14:textId="6DD65E60" w:rsidR="004C06DB" w:rsidRPr="00672A9D" w:rsidRDefault="004C06DB" w:rsidP="004C06DB">
      <w:pPr>
        <w:rPr>
          <w:sz w:val="24"/>
          <w:szCs w:val="24"/>
        </w:rPr>
      </w:pPr>
      <w:r w:rsidRPr="00672A9D">
        <w:rPr>
          <w:sz w:val="24"/>
          <w:szCs w:val="24"/>
        </w:rPr>
        <w:t>Spørgsmål</w:t>
      </w:r>
      <w:r w:rsidR="000F5402">
        <w:rPr>
          <w:sz w:val="24"/>
          <w:szCs w:val="24"/>
        </w:rPr>
        <w:t xml:space="preserve">: </w:t>
      </w:r>
      <w:r w:rsidRPr="00672A9D">
        <w:rPr>
          <w:sz w:val="24"/>
          <w:szCs w:val="24"/>
        </w:rPr>
        <w:t>Hvis der kommer negativt svar fra Dagrofa</w:t>
      </w:r>
      <w:r w:rsidR="000F5402">
        <w:rPr>
          <w:sz w:val="24"/>
          <w:szCs w:val="24"/>
        </w:rPr>
        <w:t xml:space="preserve"> om </w:t>
      </w:r>
      <w:proofErr w:type="spellStart"/>
      <w:r w:rsidR="000F5402">
        <w:rPr>
          <w:sz w:val="24"/>
          <w:szCs w:val="24"/>
        </w:rPr>
        <w:t>merfinansiering</w:t>
      </w:r>
      <w:proofErr w:type="spellEnd"/>
      <w:r w:rsidRPr="00672A9D">
        <w:rPr>
          <w:sz w:val="24"/>
          <w:szCs w:val="24"/>
        </w:rPr>
        <w:t>, hvad så</w:t>
      </w:r>
      <w:r w:rsidR="000F5402">
        <w:rPr>
          <w:sz w:val="24"/>
          <w:szCs w:val="24"/>
        </w:rPr>
        <w:t>?</w:t>
      </w:r>
      <w:r w:rsidRPr="00672A9D">
        <w:rPr>
          <w:sz w:val="24"/>
          <w:szCs w:val="24"/>
        </w:rPr>
        <w:t xml:space="preserve"> Det kan der ikke svares på. Det må bestyrelsen tage stilling til.</w:t>
      </w:r>
    </w:p>
    <w:p w14:paraId="38A5F3AC" w14:textId="57D2A427" w:rsidR="007B79DD" w:rsidRPr="00672A9D" w:rsidRDefault="00646C66">
      <w:pPr>
        <w:rPr>
          <w:sz w:val="24"/>
          <w:szCs w:val="24"/>
        </w:rPr>
      </w:pPr>
      <w:r w:rsidRPr="00672A9D">
        <w:rPr>
          <w:sz w:val="24"/>
          <w:szCs w:val="24"/>
        </w:rPr>
        <w:t xml:space="preserve">Forslag om et borgermøde for at kickstarte næste etape af </w:t>
      </w:r>
      <w:r w:rsidR="001C61C2" w:rsidRPr="00672A9D">
        <w:rPr>
          <w:sz w:val="24"/>
          <w:szCs w:val="24"/>
        </w:rPr>
        <w:t xml:space="preserve">anpartssalg. </w:t>
      </w:r>
      <w:r w:rsidR="002B39A9" w:rsidRPr="00672A9D">
        <w:rPr>
          <w:sz w:val="24"/>
          <w:szCs w:val="24"/>
        </w:rPr>
        <w:t>Der er stemning i salen for et borgermøde</w:t>
      </w:r>
      <w:r w:rsidR="0063396E" w:rsidRPr="00672A9D">
        <w:rPr>
          <w:sz w:val="24"/>
          <w:szCs w:val="24"/>
        </w:rPr>
        <w:t>.</w:t>
      </w:r>
    </w:p>
    <w:p w14:paraId="46F05897" w14:textId="23F2C079" w:rsidR="007B32BE" w:rsidRPr="00672A9D" w:rsidRDefault="007B32BE">
      <w:pPr>
        <w:rPr>
          <w:sz w:val="24"/>
          <w:szCs w:val="24"/>
        </w:rPr>
      </w:pPr>
      <w:r w:rsidRPr="00672A9D">
        <w:rPr>
          <w:sz w:val="24"/>
          <w:szCs w:val="24"/>
        </w:rPr>
        <w:t>Fo</w:t>
      </w:r>
      <w:r w:rsidR="008316C2" w:rsidRPr="00672A9D">
        <w:rPr>
          <w:sz w:val="24"/>
          <w:szCs w:val="24"/>
        </w:rPr>
        <w:t>rslag til om man kan give tilsagn til køb af anpart</w:t>
      </w:r>
      <w:r w:rsidR="00DE2EC8" w:rsidRPr="00672A9D">
        <w:rPr>
          <w:sz w:val="24"/>
          <w:szCs w:val="24"/>
        </w:rPr>
        <w:t xml:space="preserve"> og betale senere. </w:t>
      </w:r>
    </w:p>
    <w:p w14:paraId="1BFB49E1" w14:textId="00518B93" w:rsidR="00DE2EC8" w:rsidRDefault="00B01E3D">
      <w:pPr>
        <w:rPr>
          <w:sz w:val="24"/>
          <w:szCs w:val="24"/>
        </w:rPr>
      </w:pPr>
      <w:r w:rsidRPr="00672A9D">
        <w:rPr>
          <w:sz w:val="24"/>
          <w:szCs w:val="24"/>
        </w:rPr>
        <w:t>Alle må støtte projektet.</w:t>
      </w:r>
    </w:p>
    <w:p w14:paraId="5C2DC53D" w14:textId="44439F64" w:rsidR="0025359E" w:rsidRPr="00474D03" w:rsidRDefault="00474D03">
      <w:pPr>
        <w:rPr>
          <w:i/>
          <w:iCs/>
          <w:sz w:val="24"/>
          <w:szCs w:val="24"/>
        </w:rPr>
      </w:pPr>
      <w:r w:rsidRPr="00474D03">
        <w:rPr>
          <w:i/>
          <w:iCs/>
          <w:sz w:val="24"/>
          <w:szCs w:val="24"/>
        </w:rPr>
        <w:t xml:space="preserve">For </w:t>
      </w:r>
      <w:proofErr w:type="spellStart"/>
      <w:r w:rsidRPr="00474D03">
        <w:rPr>
          <w:i/>
          <w:iCs/>
          <w:sz w:val="24"/>
          <w:szCs w:val="24"/>
        </w:rPr>
        <w:t>ref</w:t>
      </w:r>
      <w:proofErr w:type="spellEnd"/>
      <w:r w:rsidRPr="00474D03">
        <w:rPr>
          <w:i/>
          <w:iCs/>
          <w:sz w:val="24"/>
          <w:szCs w:val="24"/>
        </w:rPr>
        <w:t xml:space="preserve"> / Diana Madsen</w:t>
      </w:r>
    </w:p>
    <w:sectPr w:rsidR="0025359E" w:rsidRPr="00474D03">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50A0" w14:textId="77777777" w:rsidR="000F5555" w:rsidRDefault="000F5555" w:rsidP="004B5BFD">
      <w:pPr>
        <w:spacing w:after="0" w:line="240" w:lineRule="auto"/>
      </w:pPr>
      <w:r>
        <w:separator/>
      </w:r>
    </w:p>
  </w:endnote>
  <w:endnote w:type="continuationSeparator" w:id="0">
    <w:p w14:paraId="5BB46135" w14:textId="77777777" w:rsidR="000F5555" w:rsidRDefault="000F5555" w:rsidP="004B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56338"/>
      <w:docPartObj>
        <w:docPartGallery w:val="Page Numbers (Bottom of Page)"/>
        <w:docPartUnique/>
      </w:docPartObj>
    </w:sdtPr>
    <w:sdtContent>
      <w:p w14:paraId="74657F0E" w14:textId="7DA5CA59" w:rsidR="00672A9D" w:rsidRDefault="00672A9D">
        <w:pPr>
          <w:pStyle w:val="Sidefod"/>
          <w:jc w:val="right"/>
        </w:pPr>
        <w:r>
          <w:fldChar w:fldCharType="begin"/>
        </w:r>
        <w:r>
          <w:instrText>PAGE   \* MERGEFORMAT</w:instrText>
        </w:r>
        <w:r>
          <w:fldChar w:fldCharType="separate"/>
        </w:r>
        <w:r w:rsidR="0096128A">
          <w:rPr>
            <w:noProof/>
          </w:rPr>
          <w:t>1</w:t>
        </w:r>
        <w:r>
          <w:fldChar w:fldCharType="end"/>
        </w:r>
      </w:p>
    </w:sdtContent>
  </w:sdt>
  <w:p w14:paraId="499F0FC8" w14:textId="77777777" w:rsidR="00672A9D" w:rsidRDefault="00672A9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F382A" w14:textId="77777777" w:rsidR="000F5555" w:rsidRDefault="000F5555" w:rsidP="004B5BFD">
      <w:pPr>
        <w:spacing w:after="0" w:line="240" w:lineRule="auto"/>
      </w:pPr>
      <w:r>
        <w:separator/>
      </w:r>
    </w:p>
  </w:footnote>
  <w:footnote w:type="continuationSeparator" w:id="0">
    <w:p w14:paraId="21BEBC9A" w14:textId="77777777" w:rsidR="000F5555" w:rsidRDefault="000F5555" w:rsidP="004B5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68C4" w14:textId="15171807" w:rsidR="004B5BFD" w:rsidRDefault="004B5BFD" w:rsidP="004B5BFD">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12CE"/>
    <w:multiLevelType w:val="hybridMultilevel"/>
    <w:tmpl w:val="4EE296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88D0B37"/>
    <w:multiLevelType w:val="hybridMultilevel"/>
    <w:tmpl w:val="EEAE2952"/>
    <w:lvl w:ilvl="0" w:tplc="BB3EBD7A">
      <w:start w:val="1"/>
      <w:numFmt w:val="bullet"/>
      <w:lvlText w:val="•"/>
      <w:lvlJc w:val="left"/>
      <w:pPr>
        <w:tabs>
          <w:tab w:val="num" w:pos="720"/>
        </w:tabs>
        <w:ind w:left="720" w:hanging="360"/>
      </w:pPr>
      <w:rPr>
        <w:rFonts w:ascii="Arial" w:hAnsi="Arial" w:hint="default"/>
      </w:rPr>
    </w:lvl>
    <w:lvl w:ilvl="1" w:tplc="6F2C4D9E" w:tentative="1">
      <w:start w:val="1"/>
      <w:numFmt w:val="bullet"/>
      <w:lvlText w:val="•"/>
      <w:lvlJc w:val="left"/>
      <w:pPr>
        <w:tabs>
          <w:tab w:val="num" w:pos="1440"/>
        </w:tabs>
        <w:ind w:left="1440" w:hanging="360"/>
      </w:pPr>
      <w:rPr>
        <w:rFonts w:ascii="Arial" w:hAnsi="Arial" w:hint="default"/>
      </w:rPr>
    </w:lvl>
    <w:lvl w:ilvl="2" w:tplc="F50C8AA6" w:tentative="1">
      <w:start w:val="1"/>
      <w:numFmt w:val="bullet"/>
      <w:lvlText w:val="•"/>
      <w:lvlJc w:val="left"/>
      <w:pPr>
        <w:tabs>
          <w:tab w:val="num" w:pos="2160"/>
        </w:tabs>
        <w:ind w:left="2160" w:hanging="360"/>
      </w:pPr>
      <w:rPr>
        <w:rFonts w:ascii="Arial" w:hAnsi="Arial" w:hint="default"/>
      </w:rPr>
    </w:lvl>
    <w:lvl w:ilvl="3" w:tplc="AB0C70FA" w:tentative="1">
      <w:start w:val="1"/>
      <w:numFmt w:val="bullet"/>
      <w:lvlText w:val="•"/>
      <w:lvlJc w:val="left"/>
      <w:pPr>
        <w:tabs>
          <w:tab w:val="num" w:pos="2880"/>
        </w:tabs>
        <w:ind w:left="2880" w:hanging="360"/>
      </w:pPr>
      <w:rPr>
        <w:rFonts w:ascii="Arial" w:hAnsi="Arial" w:hint="default"/>
      </w:rPr>
    </w:lvl>
    <w:lvl w:ilvl="4" w:tplc="AEEAB3CE" w:tentative="1">
      <w:start w:val="1"/>
      <w:numFmt w:val="bullet"/>
      <w:lvlText w:val="•"/>
      <w:lvlJc w:val="left"/>
      <w:pPr>
        <w:tabs>
          <w:tab w:val="num" w:pos="3600"/>
        </w:tabs>
        <w:ind w:left="3600" w:hanging="360"/>
      </w:pPr>
      <w:rPr>
        <w:rFonts w:ascii="Arial" w:hAnsi="Arial" w:hint="default"/>
      </w:rPr>
    </w:lvl>
    <w:lvl w:ilvl="5" w:tplc="808E2670" w:tentative="1">
      <w:start w:val="1"/>
      <w:numFmt w:val="bullet"/>
      <w:lvlText w:val="•"/>
      <w:lvlJc w:val="left"/>
      <w:pPr>
        <w:tabs>
          <w:tab w:val="num" w:pos="4320"/>
        </w:tabs>
        <w:ind w:left="4320" w:hanging="360"/>
      </w:pPr>
      <w:rPr>
        <w:rFonts w:ascii="Arial" w:hAnsi="Arial" w:hint="default"/>
      </w:rPr>
    </w:lvl>
    <w:lvl w:ilvl="6" w:tplc="FB00D102" w:tentative="1">
      <w:start w:val="1"/>
      <w:numFmt w:val="bullet"/>
      <w:lvlText w:val="•"/>
      <w:lvlJc w:val="left"/>
      <w:pPr>
        <w:tabs>
          <w:tab w:val="num" w:pos="5040"/>
        </w:tabs>
        <w:ind w:left="5040" w:hanging="360"/>
      </w:pPr>
      <w:rPr>
        <w:rFonts w:ascii="Arial" w:hAnsi="Arial" w:hint="default"/>
      </w:rPr>
    </w:lvl>
    <w:lvl w:ilvl="7" w:tplc="F02C7CEC" w:tentative="1">
      <w:start w:val="1"/>
      <w:numFmt w:val="bullet"/>
      <w:lvlText w:val="•"/>
      <w:lvlJc w:val="left"/>
      <w:pPr>
        <w:tabs>
          <w:tab w:val="num" w:pos="5760"/>
        </w:tabs>
        <w:ind w:left="5760" w:hanging="360"/>
      </w:pPr>
      <w:rPr>
        <w:rFonts w:ascii="Arial" w:hAnsi="Arial" w:hint="default"/>
      </w:rPr>
    </w:lvl>
    <w:lvl w:ilvl="8" w:tplc="CE842C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2B15A45"/>
    <w:multiLevelType w:val="hybridMultilevel"/>
    <w:tmpl w:val="BF34A2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24693525">
    <w:abstractNumId w:val="0"/>
  </w:num>
  <w:num w:numId="2" w16cid:durableId="428157672">
    <w:abstractNumId w:val="1"/>
  </w:num>
  <w:num w:numId="3" w16cid:durableId="868031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FD"/>
    <w:rsid w:val="000548C6"/>
    <w:rsid w:val="00061B22"/>
    <w:rsid w:val="000A7F04"/>
    <w:rsid w:val="000B3291"/>
    <w:rsid w:val="000B47D4"/>
    <w:rsid w:val="000D418D"/>
    <w:rsid w:val="000E065F"/>
    <w:rsid w:val="000E6BE4"/>
    <w:rsid w:val="000F5402"/>
    <w:rsid w:val="000F5555"/>
    <w:rsid w:val="000F6167"/>
    <w:rsid w:val="001238E3"/>
    <w:rsid w:val="0014493E"/>
    <w:rsid w:val="001721C7"/>
    <w:rsid w:val="001B7EC8"/>
    <w:rsid w:val="001C3B7A"/>
    <w:rsid w:val="001C61C2"/>
    <w:rsid w:val="001F1602"/>
    <w:rsid w:val="0025359E"/>
    <w:rsid w:val="00262D9C"/>
    <w:rsid w:val="00266F6E"/>
    <w:rsid w:val="00275C4B"/>
    <w:rsid w:val="00291847"/>
    <w:rsid w:val="002B39A9"/>
    <w:rsid w:val="002F710C"/>
    <w:rsid w:val="00332716"/>
    <w:rsid w:val="0033693C"/>
    <w:rsid w:val="00337333"/>
    <w:rsid w:val="003373DD"/>
    <w:rsid w:val="0034012F"/>
    <w:rsid w:val="00385E01"/>
    <w:rsid w:val="003D4FC9"/>
    <w:rsid w:val="003F0417"/>
    <w:rsid w:val="00426D90"/>
    <w:rsid w:val="00443DC1"/>
    <w:rsid w:val="00474D03"/>
    <w:rsid w:val="00486F75"/>
    <w:rsid w:val="004A14CA"/>
    <w:rsid w:val="004A6FDD"/>
    <w:rsid w:val="004B08BC"/>
    <w:rsid w:val="004B5BFD"/>
    <w:rsid w:val="004C06DB"/>
    <w:rsid w:val="004D12CD"/>
    <w:rsid w:val="00505898"/>
    <w:rsid w:val="00531EC5"/>
    <w:rsid w:val="00574B51"/>
    <w:rsid w:val="0057583D"/>
    <w:rsid w:val="005766FD"/>
    <w:rsid w:val="00595D14"/>
    <w:rsid w:val="005A242C"/>
    <w:rsid w:val="005D6381"/>
    <w:rsid w:val="00617A2A"/>
    <w:rsid w:val="0063396E"/>
    <w:rsid w:val="0063789C"/>
    <w:rsid w:val="00646C66"/>
    <w:rsid w:val="0065007A"/>
    <w:rsid w:val="00667030"/>
    <w:rsid w:val="00672A9D"/>
    <w:rsid w:val="00695C18"/>
    <w:rsid w:val="006E71C1"/>
    <w:rsid w:val="006F4C06"/>
    <w:rsid w:val="007348F7"/>
    <w:rsid w:val="00735C81"/>
    <w:rsid w:val="00752A3E"/>
    <w:rsid w:val="00763B5A"/>
    <w:rsid w:val="00782D94"/>
    <w:rsid w:val="00796295"/>
    <w:rsid w:val="007B32BE"/>
    <w:rsid w:val="007B79DD"/>
    <w:rsid w:val="007C7B8D"/>
    <w:rsid w:val="007D4823"/>
    <w:rsid w:val="007E1779"/>
    <w:rsid w:val="007E631D"/>
    <w:rsid w:val="007F6EAC"/>
    <w:rsid w:val="00802F3B"/>
    <w:rsid w:val="008316C2"/>
    <w:rsid w:val="00874480"/>
    <w:rsid w:val="00876A90"/>
    <w:rsid w:val="008A5889"/>
    <w:rsid w:val="008D616F"/>
    <w:rsid w:val="0096128A"/>
    <w:rsid w:val="00987559"/>
    <w:rsid w:val="00997217"/>
    <w:rsid w:val="009A1C77"/>
    <w:rsid w:val="009C728A"/>
    <w:rsid w:val="009F4DED"/>
    <w:rsid w:val="009F7807"/>
    <w:rsid w:val="00A14944"/>
    <w:rsid w:val="00A16893"/>
    <w:rsid w:val="00A301F8"/>
    <w:rsid w:val="00A33D5D"/>
    <w:rsid w:val="00A40B58"/>
    <w:rsid w:val="00A4135E"/>
    <w:rsid w:val="00A62094"/>
    <w:rsid w:val="00A66470"/>
    <w:rsid w:val="00A735D2"/>
    <w:rsid w:val="00A92E3B"/>
    <w:rsid w:val="00AA084A"/>
    <w:rsid w:val="00AB10B3"/>
    <w:rsid w:val="00AD65E3"/>
    <w:rsid w:val="00AF3AD0"/>
    <w:rsid w:val="00B01E3D"/>
    <w:rsid w:val="00B02DA7"/>
    <w:rsid w:val="00B3359B"/>
    <w:rsid w:val="00B518A3"/>
    <w:rsid w:val="00B7289F"/>
    <w:rsid w:val="00BA08C1"/>
    <w:rsid w:val="00BD027E"/>
    <w:rsid w:val="00BD4A87"/>
    <w:rsid w:val="00BD5191"/>
    <w:rsid w:val="00BD65B8"/>
    <w:rsid w:val="00C43C21"/>
    <w:rsid w:val="00C50DCE"/>
    <w:rsid w:val="00C63C6E"/>
    <w:rsid w:val="00C9189B"/>
    <w:rsid w:val="00CA07BC"/>
    <w:rsid w:val="00CA7C18"/>
    <w:rsid w:val="00CC2087"/>
    <w:rsid w:val="00D00C04"/>
    <w:rsid w:val="00D30206"/>
    <w:rsid w:val="00D342C5"/>
    <w:rsid w:val="00D37855"/>
    <w:rsid w:val="00D57CED"/>
    <w:rsid w:val="00D737E8"/>
    <w:rsid w:val="00D86B87"/>
    <w:rsid w:val="00D95CC0"/>
    <w:rsid w:val="00DA0F9E"/>
    <w:rsid w:val="00DB5FE0"/>
    <w:rsid w:val="00DC34E7"/>
    <w:rsid w:val="00DC5EE5"/>
    <w:rsid w:val="00DC6194"/>
    <w:rsid w:val="00DE2EC8"/>
    <w:rsid w:val="00DE5B31"/>
    <w:rsid w:val="00E02A04"/>
    <w:rsid w:val="00E1520E"/>
    <w:rsid w:val="00E22082"/>
    <w:rsid w:val="00E27193"/>
    <w:rsid w:val="00E51625"/>
    <w:rsid w:val="00E62918"/>
    <w:rsid w:val="00EA15C9"/>
    <w:rsid w:val="00EA4531"/>
    <w:rsid w:val="00F02EB0"/>
    <w:rsid w:val="00F22CCF"/>
    <w:rsid w:val="00F253F7"/>
    <w:rsid w:val="00F85F7A"/>
    <w:rsid w:val="00FA1002"/>
    <w:rsid w:val="00FA5FA1"/>
    <w:rsid w:val="00FB22D9"/>
    <w:rsid w:val="00FC6330"/>
    <w:rsid w:val="00FE17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07A7F"/>
  <w15:chartTrackingRefBased/>
  <w15:docId w15:val="{8C828A67-02EA-4E5B-BFEE-0693F7D1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B5B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5BFD"/>
  </w:style>
  <w:style w:type="paragraph" w:styleId="Sidefod">
    <w:name w:val="footer"/>
    <w:basedOn w:val="Normal"/>
    <w:link w:val="SidefodTegn"/>
    <w:uiPriority w:val="99"/>
    <w:unhideWhenUsed/>
    <w:rsid w:val="004B5B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5BFD"/>
  </w:style>
  <w:style w:type="paragraph" w:styleId="Listeafsnit">
    <w:name w:val="List Paragraph"/>
    <w:basedOn w:val="Normal"/>
    <w:uiPriority w:val="34"/>
    <w:qFormat/>
    <w:rsid w:val="00C63C6E"/>
    <w:pPr>
      <w:ind w:left="720"/>
      <w:contextualSpacing/>
    </w:pPr>
  </w:style>
  <w:style w:type="paragraph" w:styleId="Brdtekst">
    <w:name w:val="Body Text"/>
    <w:basedOn w:val="Normal"/>
    <w:link w:val="BrdtekstTegn"/>
    <w:semiHidden/>
    <w:rsid w:val="00AA084A"/>
    <w:pPr>
      <w:spacing w:after="0" w:line="240" w:lineRule="auto"/>
    </w:pPr>
    <w:rPr>
      <w:rFonts w:ascii="Arial" w:eastAsia="Times New Roman" w:hAnsi="Arial" w:cs="Times New Roman"/>
      <w:b/>
      <w:bCs/>
      <w:sz w:val="24"/>
      <w:szCs w:val="24"/>
      <w:lang w:eastAsia="da-DK"/>
    </w:rPr>
  </w:style>
  <w:style w:type="character" w:customStyle="1" w:styleId="BrdtekstTegn">
    <w:name w:val="Brødtekst Tegn"/>
    <w:basedOn w:val="Standardskrifttypeiafsnit"/>
    <w:link w:val="Brdtekst"/>
    <w:semiHidden/>
    <w:rsid w:val="00AA084A"/>
    <w:rPr>
      <w:rFonts w:ascii="Arial" w:eastAsia="Times New Roman" w:hAnsi="Arial" w:cs="Times New Roman"/>
      <w:b/>
      <w:bCs/>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2373">
      <w:bodyDiv w:val="1"/>
      <w:marLeft w:val="0"/>
      <w:marRight w:val="0"/>
      <w:marTop w:val="0"/>
      <w:marBottom w:val="0"/>
      <w:divBdr>
        <w:top w:val="none" w:sz="0" w:space="0" w:color="auto"/>
        <w:left w:val="none" w:sz="0" w:space="0" w:color="auto"/>
        <w:bottom w:val="none" w:sz="0" w:space="0" w:color="auto"/>
        <w:right w:val="none" w:sz="0" w:space="0" w:color="auto"/>
      </w:divBdr>
      <w:divsChild>
        <w:div w:id="1717657103">
          <w:marLeft w:val="360"/>
          <w:marRight w:val="0"/>
          <w:marTop w:val="200"/>
          <w:marBottom w:val="0"/>
          <w:divBdr>
            <w:top w:val="none" w:sz="0" w:space="0" w:color="auto"/>
            <w:left w:val="none" w:sz="0" w:space="0" w:color="auto"/>
            <w:bottom w:val="none" w:sz="0" w:space="0" w:color="auto"/>
            <w:right w:val="none" w:sz="0" w:space="0" w:color="auto"/>
          </w:divBdr>
        </w:div>
        <w:div w:id="1550458655">
          <w:marLeft w:val="360"/>
          <w:marRight w:val="0"/>
          <w:marTop w:val="200"/>
          <w:marBottom w:val="0"/>
          <w:divBdr>
            <w:top w:val="none" w:sz="0" w:space="0" w:color="auto"/>
            <w:left w:val="none" w:sz="0" w:space="0" w:color="auto"/>
            <w:bottom w:val="none" w:sz="0" w:space="0" w:color="auto"/>
            <w:right w:val="none" w:sz="0" w:space="0" w:color="auto"/>
          </w:divBdr>
        </w:div>
        <w:div w:id="1209613124">
          <w:marLeft w:val="360"/>
          <w:marRight w:val="0"/>
          <w:marTop w:val="200"/>
          <w:marBottom w:val="0"/>
          <w:divBdr>
            <w:top w:val="none" w:sz="0" w:space="0" w:color="auto"/>
            <w:left w:val="none" w:sz="0" w:space="0" w:color="auto"/>
            <w:bottom w:val="none" w:sz="0" w:space="0" w:color="auto"/>
            <w:right w:val="none" w:sz="0" w:space="0" w:color="auto"/>
          </w:divBdr>
        </w:div>
        <w:div w:id="1386172891">
          <w:marLeft w:val="360"/>
          <w:marRight w:val="0"/>
          <w:marTop w:val="200"/>
          <w:marBottom w:val="0"/>
          <w:divBdr>
            <w:top w:val="none" w:sz="0" w:space="0" w:color="auto"/>
            <w:left w:val="none" w:sz="0" w:space="0" w:color="auto"/>
            <w:bottom w:val="none" w:sz="0" w:space="0" w:color="auto"/>
            <w:right w:val="none" w:sz="0" w:space="0" w:color="auto"/>
          </w:divBdr>
        </w:div>
        <w:div w:id="1632521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934</Words>
  <Characters>5703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Christine Madsen</dc:creator>
  <cp:keywords/>
  <dc:description/>
  <cp:lastModifiedBy>Elisabeth M Rasmussen</cp:lastModifiedBy>
  <cp:revision>8</cp:revision>
  <dcterms:created xsi:type="dcterms:W3CDTF">2023-11-11T11:21:00Z</dcterms:created>
  <dcterms:modified xsi:type="dcterms:W3CDTF">2023-11-13T17:16:00Z</dcterms:modified>
</cp:coreProperties>
</file>